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2227BF38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DC439C">
        <w:rPr>
          <w:rFonts w:ascii="Times New Roman" w:hAnsi="Times New Roman" w:cs="Times New Roman"/>
          <w:b/>
        </w:rPr>
        <w:t>03</w:t>
      </w:r>
      <w:r w:rsidRPr="00C416E3">
        <w:rPr>
          <w:rFonts w:ascii="Times New Roman" w:hAnsi="Times New Roman" w:cs="Times New Roman"/>
          <w:b/>
        </w:rPr>
        <w:t xml:space="preserve">/2021                                                                                                      Ryki  dn.  </w:t>
      </w:r>
      <w:r w:rsidR="00C826F9">
        <w:rPr>
          <w:rFonts w:ascii="Times New Roman" w:hAnsi="Times New Roman" w:cs="Times New Roman"/>
          <w:b/>
        </w:rPr>
        <w:t>0</w:t>
      </w:r>
      <w:r w:rsidR="00DC439C">
        <w:rPr>
          <w:rFonts w:ascii="Times New Roman" w:hAnsi="Times New Roman" w:cs="Times New Roman"/>
          <w:b/>
        </w:rPr>
        <w:t>8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DC439C">
        <w:rPr>
          <w:rFonts w:ascii="Times New Roman" w:hAnsi="Times New Roman" w:cs="Times New Roman"/>
          <w:b/>
        </w:rPr>
        <w:t>7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79F347CB" w14:textId="247AC911" w:rsidR="00AA7CD1" w:rsidRPr="00775E49" w:rsidRDefault="00AA7CD1" w:rsidP="00AA7CD1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 xml:space="preserve"> pn.</w:t>
      </w:r>
    </w:p>
    <w:p w14:paraId="0516292A" w14:textId="77777777" w:rsidR="00AA7CD1" w:rsidRPr="00775E49" w:rsidRDefault="00AA7CD1" w:rsidP="00AA7CD1">
      <w:pPr>
        <w:jc w:val="center"/>
        <w:rPr>
          <w:rFonts w:eastAsia="Calibri" w:cstheme="minorHAnsi"/>
          <w:b/>
          <w:i/>
        </w:rPr>
      </w:pPr>
      <w:r w:rsidRPr="00775E49">
        <w:rPr>
          <w:rFonts w:eastAsia="Calibri" w:cstheme="minorHAnsi"/>
        </w:rPr>
        <w:t>„</w:t>
      </w:r>
      <w:r w:rsidRPr="00775E49">
        <w:rPr>
          <w:rFonts w:eastAsia="Calibri" w:cstheme="minorHAnsi"/>
          <w:b/>
          <w:bCs/>
          <w:color w:val="000000"/>
          <w:lang w:eastAsia="pl-PL" w:bidi="pl-PL"/>
        </w:rPr>
        <w:t>Dostawa agregatu prądotwórczego oraz rozdzielnic NN wraz z montażem i uruchomieniem</w:t>
      </w:r>
      <w:r>
        <w:rPr>
          <w:rFonts w:eastAsia="Calibri" w:cstheme="minorHAnsi"/>
          <w:b/>
          <w:bCs/>
          <w:color w:val="000000"/>
          <w:lang w:eastAsia="pl-PL" w:bidi="pl-PL"/>
        </w:rPr>
        <w:t xml:space="preserve"> dla Szpitala Powiatowego w Rykach Sp. z o.o.</w:t>
      </w:r>
      <w:r w:rsidRPr="00775E49">
        <w:rPr>
          <w:rFonts w:eastAsia="Calibri" w:cstheme="minorHAnsi"/>
          <w:b/>
          <w:bCs/>
          <w:color w:val="000000"/>
          <w:lang w:eastAsia="pl-PL" w:bidi="pl-PL"/>
        </w:rPr>
        <w:t>”</w:t>
      </w:r>
      <w:r w:rsidRPr="00775E49">
        <w:rPr>
          <w:rFonts w:eastAsia="Calibri" w:cstheme="minorHAnsi"/>
          <w:b/>
        </w:rPr>
        <w:t xml:space="preserve">            </w:t>
      </w:r>
    </w:p>
    <w:p w14:paraId="3E35F1D2" w14:textId="0EA96040" w:rsidR="00AA7CD1" w:rsidRDefault="00AA7CD1" w:rsidP="00AA7CD1">
      <w:pPr>
        <w:rPr>
          <w:rFonts w:ascii="Calibri" w:eastAsia="Calibri" w:hAnsi="Calibri"/>
        </w:rPr>
      </w:pPr>
      <w:r w:rsidRPr="00983278">
        <w:rPr>
          <w:rFonts w:ascii="Calibri" w:eastAsia="Calibri" w:hAnsi="Calibri"/>
        </w:rPr>
        <w:t>I.  Działając na podstawie art. 253 ust.1  ustawy z dnia 11 września 2019 r. Prawo zamówień publicznych (zwaną dalej ustawą Pzp) Zamawiający, informuj</w:t>
      </w:r>
      <w:r w:rsidR="003E3F96">
        <w:rPr>
          <w:rFonts w:ascii="Calibri" w:eastAsia="Calibri" w:hAnsi="Calibri"/>
        </w:rPr>
        <w:t>ę,</w:t>
      </w:r>
      <w:r w:rsidRPr="0098327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że w postępowaniu złożono następujące oferty:</w:t>
      </w:r>
    </w:p>
    <w:p w14:paraId="368ADCA8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p w14:paraId="083FEAEE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819"/>
        <w:gridCol w:w="1249"/>
        <w:gridCol w:w="1379"/>
        <w:gridCol w:w="1354"/>
      </w:tblGrid>
      <w:tr w:rsidR="00AA7CD1" w14:paraId="3737336F" w14:textId="77777777" w:rsidTr="003C3465">
        <w:trPr>
          <w:jc w:val="center"/>
        </w:trPr>
        <w:tc>
          <w:tcPr>
            <w:tcW w:w="545" w:type="dxa"/>
          </w:tcPr>
          <w:p w14:paraId="17247465" w14:textId="77777777" w:rsidR="00AA7CD1" w:rsidRPr="00E343E8" w:rsidRDefault="00AA7CD1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4819" w:type="dxa"/>
          </w:tcPr>
          <w:p w14:paraId="6C92088D" w14:textId="77777777" w:rsidR="00AA7CD1" w:rsidRPr="00E343E8" w:rsidRDefault="00AA7CD1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1249" w:type="dxa"/>
          </w:tcPr>
          <w:p w14:paraId="395EFC77" w14:textId="77777777" w:rsidR="00AA7CD1" w:rsidRPr="00E343E8" w:rsidRDefault="00AA7CD1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Cena</w:t>
            </w:r>
            <w:r>
              <w:rPr>
                <w:rFonts w:ascii="Calibri" w:eastAsia="Calibri" w:hAnsi="Calibri"/>
                <w:b/>
                <w:bCs/>
                <w:sz w:val="20"/>
              </w:rPr>
              <w:t xml:space="preserve">  </w:t>
            </w:r>
          </w:p>
        </w:tc>
        <w:tc>
          <w:tcPr>
            <w:tcW w:w="1379" w:type="dxa"/>
          </w:tcPr>
          <w:p w14:paraId="0C0822CC" w14:textId="77777777" w:rsidR="00AA7CD1" w:rsidRPr="00E343E8" w:rsidRDefault="00AA7CD1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Długość gwarancji</w:t>
            </w:r>
            <w:r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354" w:type="dxa"/>
          </w:tcPr>
          <w:p w14:paraId="2F2B9D1D" w14:textId="77777777" w:rsidR="00AA7CD1" w:rsidRPr="00E343E8" w:rsidRDefault="00AA7CD1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Termin</w:t>
            </w:r>
            <w:r>
              <w:rPr>
                <w:rFonts w:ascii="Calibri" w:eastAsia="Calibri" w:hAnsi="Calibri"/>
                <w:b/>
                <w:bCs/>
                <w:sz w:val="20"/>
              </w:rPr>
              <w:t xml:space="preserve"> realizacji</w:t>
            </w:r>
          </w:p>
        </w:tc>
      </w:tr>
      <w:tr w:rsidR="003C3465" w14:paraId="2F4B1808" w14:textId="77777777" w:rsidTr="003C3465">
        <w:trPr>
          <w:trHeight w:val="675"/>
          <w:jc w:val="center"/>
        </w:trPr>
        <w:tc>
          <w:tcPr>
            <w:tcW w:w="545" w:type="dxa"/>
          </w:tcPr>
          <w:p w14:paraId="5BBCF141" w14:textId="77777777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4819" w:type="dxa"/>
          </w:tcPr>
          <w:p w14:paraId="7A8032D6" w14:textId="58397F73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 w:rsidRPr="00A510E9">
              <w:rPr>
                <w:rFonts w:ascii="Calibri" w:eastAsia="Calibri" w:hAnsi="Calibri"/>
                <w:sz w:val="20"/>
              </w:rPr>
              <w:t>FAST GROUP Sp. z o.o.</w:t>
            </w:r>
            <w:r w:rsidRPr="00A510E9">
              <w:rPr>
                <w:rFonts w:ascii="Calibri" w:eastAsia="Calibri" w:hAnsi="Calibri"/>
                <w:sz w:val="20"/>
              </w:rPr>
              <w:br/>
              <w:t>00-391 Warszawa,</w:t>
            </w:r>
            <w:r w:rsidRPr="00A510E9">
              <w:rPr>
                <w:rFonts w:ascii="Calibri" w:eastAsia="Calibri" w:hAnsi="Calibri"/>
                <w:sz w:val="20"/>
              </w:rPr>
              <w:br/>
            </w:r>
            <w:r w:rsidR="00377F78">
              <w:rPr>
                <w:rFonts w:ascii="Calibri" w:eastAsia="Calibri" w:hAnsi="Calibri"/>
                <w:sz w:val="20"/>
              </w:rPr>
              <w:t>Al.</w:t>
            </w:r>
            <w:r w:rsidRPr="00A510E9">
              <w:rPr>
                <w:rFonts w:ascii="Calibri" w:eastAsia="Calibri" w:hAnsi="Calibri"/>
                <w:sz w:val="20"/>
              </w:rPr>
              <w:t xml:space="preserve"> 3 Maja 12</w:t>
            </w:r>
          </w:p>
        </w:tc>
        <w:tc>
          <w:tcPr>
            <w:tcW w:w="1249" w:type="dxa"/>
          </w:tcPr>
          <w:p w14:paraId="232B2EFC" w14:textId="6B66B6D8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 w:rsidRPr="00A510E9">
              <w:rPr>
                <w:rFonts w:ascii="Calibri" w:eastAsia="Calibri" w:hAnsi="Calibri"/>
                <w:sz w:val="18"/>
                <w:szCs w:val="18"/>
              </w:rPr>
              <w:t>534 896,25</w:t>
            </w:r>
          </w:p>
        </w:tc>
        <w:tc>
          <w:tcPr>
            <w:tcW w:w="1379" w:type="dxa"/>
          </w:tcPr>
          <w:p w14:paraId="4AB63B1C" w14:textId="0BE2B948" w:rsidR="003C3465" w:rsidRPr="003C3465" w:rsidRDefault="003C3465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3C3465">
              <w:rPr>
                <w:rFonts w:ascii="Calibri" w:eastAsia="Calibri" w:hAnsi="Calibri"/>
                <w:sz w:val="18"/>
                <w:szCs w:val="18"/>
              </w:rPr>
              <w:t>60 miesięcy</w:t>
            </w:r>
          </w:p>
        </w:tc>
        <w:tc>
          <w:tcPr>
            <w:tcW w:w="1354" w:type="dxa"/>
          </w:tcPr>
          <w:p w14:paraId="4C06788A" w14:textId="0B88CF39" w:rsidR="003C3465" w:rsidRPr="003C3465" w:rsidRDefault="003C3465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3C3465">
              <w:rPr>
                <w:rFonts w:ascii="Calibri" w:eastAsia="Calibri" w:hAnsi="Calibri"/>
                <w:sz w:val="18"/>
                <w:szCs w:val="18"/>
              </w:rPr>
              <w:t>09.09.2022</w:t>
            </w:r>
          </w:p>
        </w:tc>
      </w:tr>
      <w:tr w:rsidR="003C3465" w14:paraId="577BA148" w14:textId="77777777" w:rsidTr="003C3465">
        <w:trPr>
          <w:trHeight w:val="699"/>
          <w:jc w:val="center"/>
        </w:trPr>
        <w:tc>
          <w:tcPr>
            <w:tcW w:w="545" w:type="dxa"/>
          </w:tcPr>
          <w:p w14:paraId="6EE5B2D6" w14:textId="77777777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4819" w:type="dxa"/>
          </w:tcPr>
          <w:p w14:paraId="7D0AA3F7" w14:textId="0BA26F31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 w:rsidRPr="00A510E9">
              <w:rPr>
                <w:rFonts w:ascii="Calibri" w:eastAsia="Calibri" w:hAnsi="Calibri" w:cs="Times New Roman"/>
                <w:sz w:val="20"/>
                <w:szCs w:val="20"/>
                <w:lang w:val="en-US" w:eastAsia="ar-SA"/>
              </w:rPr>
              <w:t>P.H.U. EL-BO Piotr Wąsiewicz</w:t>
            </w:r>
            <w:r w:rsidRPr="00A510E9">
              <w:rPr>
                <w:rFonts w:ascii="Calibri" w:eastAsia="Calibri" w:hAnsi="Calibri"/>
                <w:sz w:val="20"/>
              </w:rPr>
              <w:br/>
            </w:r>
            <w:r w:rsidRPr="00A510E9">
              <w:rPr>
                <w:rFonts w:ascii="Calibri" w:eastAsia="Calibri" w:hAnsi="Calibri" w:cs="Times New Roman"/>
                <w:sz w:val="20"/>
                <w:szCs w:val="20"/>
                <w:lang w:val="en-US" w:eastAsia="ar-SA"/>
              </w:rPr>
              <w:t>Al. Niepodległości 91, 05-600 Grójec</w:t>
            </w:r>
          </w:p>
        </w:tc>
        <w:tc>
          <w:tcPr>
            <w:tcW w:w="1249" w:type="dxa"/>
          </w:tcPr>
          <w:p w14:paraId="1C412E0C" w14:textId="23482965" w:rsidR="003C3465" w:rsidRDefault="003C3465" w:rsidP="003C3465">
            <w:pPr>
              <w:rPr>
                <w:rFonts w:ascii="Calibri" w:eastAsia="Calibri" w:hAnsi="Calibri"/>
                <w:b/>
                <w:bCs/>
              </w:rPr>
            </w:pPr>
            <w:r w:rsidRPr="00A510E9">
              <w:rPr>
                <w:rFonts w:ascii="Calibri" w:eastAsia="Calibri" w:hAnsi="Calibri"/>
                <w:sz w:val="18"/>
                <w:szCs w:val="18"/>
              </w:rPr>
              <w:t xml:space="preserve">675 270,00 </w:t>
            </w:r>
          </w:p>
        </w:tc>
        <w:tc>
          <w:tcPr>
            <w:tcW w:w="1379" w:type="dxa"/>
          </w:tcPr>
          <w:p w14:paraId="0B904AD2" w14:textId="2C19D628" w:rsidR="003C3465" w:rsidRPr="003C3465" w:rsidRDefault="003C3465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3C3465">
              <w:rPr>
                <w:rFonts w:ascii="Calibri" w:eastAsia="Calibri" w:hAnsi="Calibri"/>
                <w:sz w:val="18"/>
                <w:szCs w:val="18"/>
              </w:rPr>
              <w:t>60 miesięcy</w:t>
            </w:r>
          </w:p>
        </w:tc>
        <w:tc>
          <w:tcPr>
            <w:tcW w:w="1354" w:type="dxa"/>
          </w:tcPr>
          <w:p w14:paraId="39930034" w14:textId="092C9866" w:rsidR="003C3465" w:rsidRPr="003C3465" w:rsidRDefault="003C3465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3C3465">
              <w:rPr>
                <w:rFonts w:ascii="Calibri" w:eastAsia="Calibri" w:hAnsi="Calibri"/>
                <w:sz w:val="18"/>
                <w:szCs w:val="18"/>
              </w:rPr>
              <w:t>30.09.2022</w:t>
            </w:r>
          </w:p>
        </w:tc>
      </w:tr>
    </w:tbl>
    <w:p w14:paraId="16B421EE" w14:textId="28D92F8A" w:rsidR="00AA7CD1" w:rsidRPr="00E06B40" w:rsidRDefault="00AA7CD1" w:rsidP="00AA7CD1">
      <w:pPr>
        <w:ind w:left="360"/>
        <w:rPr>
          <w:rFonts w:ascii="Calibri" w:eastAsia="Calibri" w:hAnsi="Calibri" w:cs="Calibri"/>
          <w:b/>
          <w:u w:val="single"/>
        </w:rPr>
      </w:pPr>
      <w:r w:rsidRPr="00E06B40">
        <w:rPr>
          <w:rFonts w:ascii="Calibri" w:eastAsia="Calibri" w:hAnsi="Calibri"/>
          <w:sz w:val="20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5DAB" w14:textId="77777777" w:rsidR="007767C2" w:rsidRDefault="007767C2" w:rsidP="005C3633">
      <w:pPr>
        <w:spacing w:after="0" w:line="240" w:lineRule="auto"/>
      </w:pPr>
      <w:r>
        <w:separator/>
      </w:r>
    </w:p>
  </w:endnote>
  <w:endnote w:type="continuationSeparator" w:id="0">
    <w:p w14:paraId="63220272" w14:textId="77777777" w:rsidR="007767C2" w:rsidRDefault="007767C2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377F78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138C" w14:textId="77777777" w:rsidR="007767C2" w:rsidRDefault="007767C2" w:rsidP="005C3633">
      <w:pPr>
        <w:spacing w:after="0" w:line="240" w:lineRule="auto"/>
      </w:pPr>
      <w:r>
        <w:separator/>
      </w:r>
    </w:p>
  </w:footnote>
  <w:footnote w:type="continuationSeparator" w:id="0">
    <w:p w14:paraId="1296BE2D" w14:textId="77777777" w:rsidR="007767C2" w:rsidRDefault="007767C2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301971"/>
    <w:rsid w:val="003044CA"/>
    <w:rsid w:val="00323FB7"/>
    <w:rsid w:val="00345D14"/>
    <w:rsid w:val="003508B0"/>
    <w:rsid w:val="00367F9E"/>
    <w:rsid w:val="00375108"/>
    <w:rsid w:val="00377F78"/>
    <w:rsid w:val="00395C7F"/>
    <w:rsid w:val="003C3465"/>
    <w:rsid w:val="003D2FE7"/>
    <w:rsid w:val="003E3F96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767C2"/>
    <w:rsid w:val="007B3275"/>
    <w:rsid w:val="007E0B65"/>
    <w:rsid w:val="008176A4"/>
    <w:rsid w:val="008363A4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749"/>
    <w:rsid w:val="00AE248A"/>
    <w:rsid w:val="00AE689A"/>
    <w:rsid w:val="00B021DB"/>
    <w:rsid w:val="00B4582E"/>
    <w:rsid w:val="00B5540D"/>
    <w:rsid w:val="00B6240C"/>
    <w:rsid w:val="00B74976"/>
    <w:rsid w:val="00C345A6"/>
    <w:rsid w:val="00C416E3"/>
    <w:rsid w:val="00C51D5D"/>
    <w:rsid w:val="00C6141B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56317"/>
    <w:rsid w:val="00D67B4E"/>
    <w:rsid w:val="00D9648E"/>
    <w:rsid w:val="00D965E1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14</cp:revision>
  <cp:lastPrinted>2021-09-07T11:24:00Z</cp:lastPrinted>
  <dcterms:created xsi:type="dcterms:W3CDTF">2022-01-03T11:49:00Z</dcterms:created>
  <dcterms:modified xsi:type="dcterms:W3CDTF">2022-07-08T12:08:00Z</dcterms:modified>
</cp:coreProperties>
</file>