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E194" w14:textId="77777777" w:rsidR="00B41215" w:rsidRDefault="00B41215" w:rsidP="00B41215">
      <w:r>
        <w:tab/>
      </w:r>
    </w:p>
    <w:p w14:paraId="7EE3E2CA" w14:textId="77777777" w:rsidR="00B41215" w:rsidRDefault="00B41215" w:rsidP="00B41215"/>
    <w:p w14:paraId="07805001" w14:textId="77777777" w:rsidR="00B41215" w:rsidRDefault="00B41215" w:rsidP="00B41215">
      <w:r>
        <w:tab/>
        <w:t xml:space="preserve">Pytania do przetargu na: „Świadczenie usług w zakresie odbioru, transportu </w:t>
      </w:r>
    </w:p>
    <w:p w14:paraId="6089EA23" w14:textId="77777777" w:rsidR="00B41215" w:rsidRDefault="00B41215" w:rsidP="00B41215">
      <w:r>
        <w:t>i unieszkodliwiania  odpadów medycznych dla Szpitala Powiatowego w Rykach Sp. z o.o.”</w:t>
      </w:r>
    </w:p>
    <w:p w14:paraId="25E82E43" w14:textId="77777777" w:rsidR="00B41215" w:rsidRDefault="00B41215" w:rsidP="00B41215">
      <w:r>
        <w:t>Nr postępowania ZP/SZP/13/2023</w:t>
      </w:r>
    </w:p>
    <w:p w14:paraId="47B9D37F" w14:textId="77777777" w:rsidR="00D66FD7" w:rsidRDefault="00D66FD7" w:rsidP="00B41215"/>
    <w:p w14:paraId="5743893E" w14:textId="75F01EB0" w:rsidR="00B41215" w:rsidRDefault="00D66FD7" w:rsidP="00B41215">
      <w:r w:rsidRPr="00D66FD7">
        <w:rPr>
          <w:b/>
          <w:bCs/>
          <w:sz w:val="28"/>
          <w:szCs w:val="28"/>
        </w:rPr>
        <w:t>#1</w:t>
      </w:r>
    </w:p>
    <w:p w14:paraId="54F5059C" w14:textId="77777777" w:rsidR="00B41215" w:rsidRDefault="00B41215" w:rsidP="00B41215"/>
    <w:p w14:paraId="56E515B3" w14:textId="77777777" w:rsidR="00B41215" w:rsidRPr="00D66FD7" w:rsidRDefault="00B41215" w:rsidP="00B41215">
      <w:pPr>
        <w:rPr>
          <w:b/>
          <w:bCs/>
          <w:i/>
          <w:iCs/>
        </w:rPr>
      </w:pPr>
      <w:r w:rsidRPr="00D66FD7">
        <w:rPr>
          <w:b/>
          <w:bCs/>
          <w:i/>
          <w:iCs/>
        </w:rPr>
        <w:t xml:space="preserve">Pytanie nr 1: </w:t>
      </w:r>
    </w:p>
    <w:p w14:paraId="2D7E60AD" w14:textId="77777777" w:rsidR="00B41215" w:rsidRDefault="00B41215" w:rsidP="00B41215">
      <w:r>
        <w:t>Prosimy o informację czy ze wskazanej lokalizacji istnieje możliwość realizacji odbioru odpadów medycznych samochodem ciężarowym o ładowności pow. 3,5 t?</w:t>
      </w:r>
    </w:p>
    <w:p w14:paraId="644F8EDC" w14:textId="77777777" w:rsidR="00B41215" w:rsidRDefault="00B41215" w:rsidP="00B41215">
      <w:r>
        <w:t>Jeśli nie to proszę o wskazanie gdzie występują utrudnienia.</w:t>
      </w:r>
    </w:p>
    <w:p w14:paraId="5B2868BC" w14:textId="77777777" w:rsidR="00B41215" w:rsidRPr="00017FB1" w:rsidRDefault="00B41215" w:rsidP="00B41215">
      <w:pPr>
        <w:rPr>
          <w:b/>
          <w:bCs/>
          <w:i/>
          <w:iCs/>
        </w:rPr>
      </w:pPr>
      <w:r w:rsidRPr="00017FB1">
        <w:rPr>
          <w:b/>
          <w:bCs/>
          <w:i/>
          <w:iCs/>
        </w:rPr>
        <w:t xml:space="preserve">odp. istnieje możliwość odbioru odpadów samochodem większym niż 3,5 t. </w:t>
      </w:r>
    </w:p>
    <w:p w14:paraId="3846D3D5" w14:textId="77777777" w:rsidR="00B41215" w:rsidRDefault="00B41215" w:rsidP="00B41215"/>
    <w:p w14:paraId="10395C90" w14:textId="77777777" w:rsidR="00B41215" w:rsidRPr="00D66FD7" w:rsidRDefault="00B41215" w:rsidP="00B41215">
      <w:pPr>
        <w:rPr>
          <w:b/>
          <w:bCs/>
          <w:i/>
          <w:iCs/>
        </w:rPr>
      </w:pPr>
      <w:r w:rsidRPr="00D66FD7">
        <w:rPr>
          <w:b/>
          <w:bCs/>
          <w:i/>
          <w:iCs/>
        </w:rPr>
        <w:t>Pytanie nr 2:</w:t>
      </w:r>
    </w:p>
    <w:p w14:paraId="03A0AD0C" w14:textId="77777777" w:rsidR="00B41215" w:rsidRDefault="00B41215" w:rsidP="00B41215">
      <w:r>
        <w:t>Zamawiający w projekcie umowy w §1 ust.6 wskazał:</w:t>
      </w:r>
    </w:p>
    <w:p w14:paraId="461B69B2" w14:textId="77777777" w:rsidR="00B41215" w:rsidRDefault="00B41215" w:rsidP="00B41215">
      <w:r>
        <w:t>Miejscem unieszkodliwienia odpadów medycznych będzie instalacja do spalania odpadów medycznych RAF-EKOLOGIA sp. z o.o. zlokalizowana w Jedliczu, przy ul. Trzecieskiego 14.</w:t>
      </w:r>
    </w:p>
    <w:p w14:paraId="24B29E51" w14:textId="77777777" w:rsidR="00B41215" w:rsidRDefault="00B41215" w:rsidP="00B41215"/>
    <w:p w14:paraId="73705C4B" w14:textId="77777777" w:rsidR="00B41215" w:rsidRDefault="00B41215" w:rsidP="00B41215">
      <w:r>
        <w:t>Proszę o weryfikację zapisów umowy oraz usunięcie powyższego zapisu ze względu, że usługę może świadczyć inny podmiot wyłoniony w toku wyboru oferty.</w:t>
      </w:r>
    </w:p>
    <w:p w14:paraId="3891A567" w14:textId="7EA6ECC2" w:rsidR="00B41215" w:rsidRPr="00E0314B" w:rsidRDefault="00B41215" w:rsidP="00B41215">
      <w:pPr>
        <w:rPr>
          <w:b/>
          <w:bCs/>
          <w:i/>
          <w:iCs/>
        </w:rPr>
      </w:pPr>
      <w:r w:rsidRPr="00E0314B">
        <w:rPr>
          <w:b/>
          <w:bCs/>
          <w:i/>
          <w:iCs/>
        </w:rPr>
        <w:t xml:space="preserve">odp. </w:t>
      </w:r>
      <w:r w:rsidR="00E0314B">
        <w:rPr>
          <w:b/>
          <w:bCs/>
          <w:i/>
          <w:iCs/>
        </w:rPr>
        <w:t xml:space="preserve">pomyłkowy </w:t>
      </w:r>
      <w:r w:rsidR="00E0314B" w:rsidRPr="00E0314B">
        <w:rPr>
          <w:b/>
          <w:bCs/>
          <w:i/>
          <w:iCs/>
        </w:rPr>
        <w:t xml:space="preserve">załącznik </w:t>
      </w:r>
      <w:r w:rsidRPr="00E0314B">
        <w:rPr>
          <w:b/>
          <w:bCs/>
          <w:i/>
          <w:iCs/>
        </w:rPr>
        <w:t>zosta</w:t>
      </w:r>
      <w:r w:rsidR="002E6239">
        <w:rPr>
          <w:b/>
          <w:bCs/>
          <w:i/>
          <w:iCs/>
        </w:rPr>
        <w:t>ł</w:t>
      </w:r>
      <w:r w:rsidRPr="00E0314B">
        <w:rPr>
          <w:b/>
          <w:bCs/>
          <w:i/>
          <w:iCs/>
        </w:rPr>
        <w:t xml:space="preserve"> zastąpiony </w:t>
      </w:r>
      <w:r w:rsidR="00E0314B" w:rsidRPr="00E0314B">
        <w:rPr>
          <w:b/>
          <w:bCs/>
          <w:i/>
          <w:iCs/>
        </w:rPr>
        <w:t>właściwym</w:t>
      </w:r>
      <w:r w:rsidRPr="00E0314B">
        <w:rPr>
          <w:b/>
          <w:bCs/>
          <w:i/>
          <w:iCs/>
        </w:rPr>
        <w:t xml:space="preserve"> wzorem umowy</w:t>
      </w:r>
    </w:p>
    <w:p w14:paraId="46833982" w14:textId="77777777" w:rsidR="00B41215" w:rsidRDefault="00B41215" w:rsidP="00B41215"/>
    <w:p w14:paraId="334208F1" w14:textId="77777777" w:rsidR="00B41215" w:rsidRPr="00D66FD7" w:rsidRDefault="00B41215" w:rsidP="00B41215">
      <w:pPr>
        <w:rPr>
          <w:b/>
          <w:bCs/>
          <w:i/>
          <w:iCs/>
        </w:rPr>
      </w:pPr>
      <w:r w:rsidRPr="00D66FD7">
        <w:rPr>
          <w:b/>
          <w:bCs/>
          <w:i/>
          <w:iCs/>
        </w:rPr>
        <w:t>Pytanie nr 3:</w:t>
      </w:r>
    </w:p>
    <w:p w14:paraId="075DE1CB" w14:textId="77777777" w:rsidR="00B41215" w:rsidRDefault="00B41215" w:rsidP="00B41215">
      <w:r>
        <w:t>Zamawiający w projekcie umowy w §8 ust.2.B wymaga:</w:t>
      </w:r>
    </w:p>
    <w:p w14:paraId="54DF02E4" w14:textId="17D6417F" w:rsidR="00B41215" w:rsidRDefault="00B41215" w:rsidP="00B41215">
      <w:r>
        <w:t>przekazania nieodpłatnie Zamawiającemu na okres trwania Umowy czterech zamykanych pojemników o pojemności 500 litrów każdy, celem gromadzenia odpadów w lokalizacji ul. Żytnia 23, 08-500 Ryki</w:t>
      </w:r>
    </w:p>
    <w:p w14:paraId="3B73D726" w14:textId="119B6CD9" w:rsidR="00B41215" w:rsidRDefault="00B41215" w:rsidP="00B41215">
      <w:r>
        <w:t>Czy Zamawiający dopuści wstawienie  4 szt. kontenerów o poj. 660L, które są ogólnodostępne na rynku o wymiarach (wysokość: 1213 mm x szerokość: 1210 mm x głębokość: 773 mm)?</w:t>
      </w:r>
    </w:p>
    <w:p w14:paraId="66119196" w14:textId="77777777" w:rsidR="00B41215" w:rsidRDefault="00B41215" w:rsidP="00B41215">
      <w:r>
        <w:t>Czy kontenery muszą posiadać dodatkowy zamek na kluczyk?</w:t>
      </w:r>
    </w:p>
    <w:p w14:paraId="675D57B7" w14:textId="6B543569" w:rsidR="00B41215" w:rsidRDefault="00B41215" w:rsidP="00B41215">
      <w:r w:rsidRPr="006C7BCB">
        <w:rPr>
          <w:b/>
          <w:bCs/>
          <w:i/>
          <w:iCs/>
        </w:rPr>
        <w:t xml:space="preserve">odp. </w:t>
      </w:r>
      <w:r w:rsidR="006C7BCB" w:rsidRPr="006C7BCB">
        <w:rPr>
          <w:b/>
          <w:bCs/>
          <w:i/>
          <w:iCs/>
        </w:rPr>
        <w:t>Wyrażamy</w:t>
      </w:r>
      <w:r w:rsidRPr="006C7BCB">
        <w:rPr>
          <w:b/>
          <w:bCs/>
          <w:i/>
          <w:iCs/>
        </w:rPr>
        <w:t xml:space="preserve"> zgodę</w:t>
      </w:r>
      <w:r w:rsidR="00BC7295">
        <w:rPr>
          <w:b/>
          <w:bCs/>
          <w:i/>
          <w:iCs/>
        </w:rPr>
        <w:t xml:space="preserve"> na pojemniki wskazane w pytaniu</w:t>
      </w:r>
      <w:r w:rsidRPr="006C7BCB">
        <w:rPr>
          <w:b/>
          <w:bCs/>
          <w:i/>
          <w:iCs/>
        </w:rPr>
        <w:t xml:space="preserve">, </w:t>
      </w:r>
      <w:r w:rsidR="006C7BCB" w:rsidRPr="006C7BCB">
        <w:rPr>
          <w:b/>
          <w:bCs/>
          <w:i/>
          <w:iCs/>
        </w:rPr>
        <w:t>pojemniki</w:t>
      </w:r>
      <w:r w:rsidRPr="006C7BCB">
        <w:rPr>
          <w:b/>
          <w:bCs/>
          <w:i/>
          <w:iCs/>
        </w:rPr>
        <w:t xml:space="preserve"> są przechowywane w zamykanym pomieszczeniu </w:t>
      </w:r>
      <w:r w:rsidR="006C7BCB" w:rsidRPr="006C7BCB">
        <w:rPr>
          <w:b/>
          <w:bCs/>
          <w:i/>
          <w:iCs/>
        </w:rPr>
        <w:t>–</w:t>
      </w:r>
      <w:r w:rsidRPr="006C7BCB">
        <w:rPr>
          <w:b/>
          <w:bCs/>
          <w:i/>
          <w:iCs/>
        </w:rPr>
        <w:t xml:space="preserve"> </w:t>
      </w:r>
      <w:r w:rsidR="006C7BCB" w:rsidRPr="006C7BCB">
        <w:rPr>
          <w:b/>
          <w:bCs/>
          <w:i/>
          <w:iCs/>
        </w:rPr>
        <w:t xml:space="preserve">dodatkowe </w:t>
      </w:r>
      <w:r w:rsidRPr="006C7BCB">
        <w:rPr>
          <w:b/>
          <w:bCs/>
          <w:i/>
          <w:iCs/>
        </w:rPr>
        <w:t>zamknięcie nie jest potrzebne</w:t>
      </w:r>
    </w:p>
    <w:p w14:paraId="02FAF70E" w14:textId="77777777" w:rsidR="00B41215" w:rsidRPr="00D66FD7" w:rsidRDefault="00B41215" w:rsidP="00B41215">
      <w:pPr>
        <w:rPr>
          <w:b/>
          <w:bCs/>
          <w:i/>
          <w:iCs/>
        </w:rPr>
      </w:pPr>
      <w:r w:rsidRPr="00D66FD7">
        <w:rPr>
          <w:b/>
          <w:bCs/>
          <w:i/>
          <w:iCs/>
        </w:rPr>
        <w:lastRenderedPageBreak/>
        <w:t>Pytanie nr 4:</w:t>
      </w:r>
    </w:p>
    <w:p w14:paraId="70E472F4" w14:textId="77777777" w:rsidR="00B41215" w:rsidRDefault="00B41215" w:rsidP="00B41215">
      <w:r>
        <w:t>Czy zamawiający dopuszcza realizację odbioru odpadów medycznych tzw. „LUZEM” bez konieczności wymiany kontenerów zbiorczych?</w:t>
      </w:r>
    </w:p>
    <w:p w14:paraId="071AF48E" w14:textId="317C3E0E" w:rsidR="00B41215" w:rsidRPr="00017FB1" w:rsidRDefault="00B41215" w:rsidP="00B41215">
      <w:pPr>
        <w:rPr>
          <w:b/>
          <w:bCs/>
          <w:i/>
          <w:iCs/>
        </w:rPr>
      </w:pPr>
      <w:r w:rsidRPr="00017FB1">
        <w:rPr>
          <w:b/>
          <w:bCs/>
          <w:i/>
          <w:iCs/>
        </w:rPr>
        <w:t xml:space="preserve">odp. </w:t>
      </w:r>
      <w:r w:rsidR="00BC7295">
        <w:rPr>
          <w:b/>
          <w:bCs/>
          <w:i/>
          <w:iCs/>
        </w:rPr>
        <w:t>Dopuszczamy</w:t>
      </w:r>
    </w:p>
    <w:p w14:paraId="3024A402" w14:textId="77777777" w:rsidR="00B41215" w:rsidRDefault="00B41215" w:rsidP="00B41215"/>
    <w:p w14:paraId="08B4B1F4" w14:textId="77777777" w:rsidR="00B41215" w:rsidRPr="00D66FD7" w:rsidRDefault="00B41215" w:rsidP="00B41215">
      <w:pPr>
        <w:rPr>
          <w:b/>
          <w:bCs/>
          <w:i/>
          <w:iCs/>
        </w:rPr>
      </w:pPr>
      <w:r w:rsidRPr="00D66FD7">
        <w:rPr>
          <w:b/>
          <w:bCs/>
          <w:i/>
          <w:iCs/>
        </w:rPr>
        <w:t>Pytanie nr 5:</w:t>
      </w:r>
    </w:p>
    <w:p w14:paraId="171B8D39" w14:textId="77777777" w:rsidR="00B41215" w:rsidRDefault="00B41215" w:rsidP="00B41215">
      <w:r>
        <w:t>Zamawiający w projekcie umowy w §8 ust.2.H wymaga:</w:t>
      </w:r>
    </w:p>
    <w:p w14:paraId="49B1211D" w14:textId="1891F781" w:rsidR="00B41215" w:rsidRDefault="00B41215" w:rsidP="00B41215">
      <w:r>
        <w:t>przedstawienia Zamawiającemu w formie pisemnej zasad postępowania z odpadami gwarantujących zachowanie wszelkich zasad bezpieczeństwa.</w:t>
      </w:r>
    </w:p>
    <w:p w14:paraId="2B5036A5" w14:textId="77777777" w:rsidR="00B41215" w:rsidRDefault="00B41215" w:rsidP="00B41215">
      <w:r>
        <w:t>Pragniemy zwrócić uwagę, że szczegółowy sposób postępowania z odpadami medycznymi został opisany w ROZPORZĄDZENIU MINISTRA ZDROWIA z dnia 5 października 2017r. w sprawie szczegółowego sposobu postępowania z odpadami medycznymi. Wnosimy o usunięcie powyższego zapisu.</w:t>
      </w:r>
    </w:p>
    <w:p w14:paraId="1FCB8C25" w14:textId="752CCEE3" w:rsidR="00B41215" w:rsidRDefault="00B41215" w:rsidP="00B41215">
      <w:pPr>
        <w:rPr>
          <w:b/>
          <w:bCs/>
          <w:i/>
          <w:iCs/>
        </w:rPr>
      </w:pPr>
      <w:r w:rsidRPr="00E0314B">
        <w:rPr>
          <w:b/>
          <w:bCs/>
          <w:i/>
          <w:iCs/>
        </w:rPr>
        <w:t xml:space="preserve">odp. </w:t>
      </w:r>
      <w:r w:rsidR="00E0314B">
        <w:rPr>
          <w:b/>
          <w:bCs/>
          <w:i/>
          <w:iCs/>
        </w:rPr>
        <w:t xml:space="preserve">pomyłkowy </w:t>
      </w:r>
      <w:r w:rsidRPr="00E0314B">
        <w:rPr>
          <w:b/>
          <w:bCs/>
          <w:i/>
          <w:iCs/>
        </w:rPr>
        <w:t>załącznik zosta</w:t>
      </w:r>
      <w:r w:rsidR="00FB6BDE">
        <w:rPr>
          <w:b/>
          <w:bCs/>
          <w:i/>
          <w:iCs/>
        </w:rPr>
        <w:t>ł</w:t>
      </w:r>
      <w:r w:rsidRPr="00E0314B">
        <w:rPr>
          <w:b/>
          <w:bCs/>
          <w:i/>
          <w:iCs/>
        </w:rPr>
        <w:t xml:space="preserve"> zastąpiony </w:t>
      </w:r>
      <w:r w:rsidR="00E0314B" w:rsidRPr="00E0314B">
        <w:rPr>
          <w:b/>
          <w:bCs/>
          <w:i/>
          <w:iCs/>
        </w:rPr>
        <w:t>właściwym</w:t>
      </w:r>
      <w:r w:rsidRPr="00E0314B">
        <w:rPr>
          <w:b/>
          <w:bCs/>
          <w:i/>
          <w:iCs/>
        </w:rPr>
        <w:t xml:space="preserve"> wzorem umowy </w:t>
      </w:r>
      <w:r w:rsidR="00017FB1" w:rsidRPr="00E0314B">
        <w:rPr>
          <w:b/>
          <w:bCs/>
          <w:i/>
          <w:iCs/>
        </w:rPr>
        <w:t>w którym takiego postanowienia nie ma.</w:t>
      </w:r>
    </w:p>
    <w:p w14:paraId="3D55B597" w14:textId="77777777" w:rsidR="00FB6BDE" w:rsidRDefault="00FB6BDE" w:rsidP="00B41215"/>
    <w:p w14:paraId="5ECC36DD" w14:textId="77777777" w:rsidR="00B41215" w:rsidRPr="00D66FD7" w:rsidRDefault="00B41215" w:rsidP="00B41215">
      <w:pPr>
        <w:rPr>
          <w:b/>
          <w:bCs/>
          <w:i/>
          <w:iCs/>
        </w:rPr>
      </w:pPr>
      <w:r w:rsidRPr="00D66FD7">
        <w:rPr>
          <w:b/>
          <w:bCs/>
          <w:i/>
          <w:iCs/>
        </w:rPr>
        <w:t>Pytanie nr 6:</w:t>
      </w:r>
    </w:p>
    <w:p w14:paraId="5B61AACE" w14:textId="77777777" w:rsidR="00B41215" w:rsidRDefault="00B41215" w:rsidP="00B41215">
      <w:r>
        <w:t>Proszę o weryfikację zapisów umowy w §3 ust 1-2 dot. wskazanych stawek wynagrodzenia.</w:t>
      </w:r>
    </w:p>
    <w:p w14:paraId="271335D3" w14:textId="1174C928" w:rsidR="00B41215" w:rsidRDefault="00B41215" w:rsidP="00B41215">
      <w:r w:rsidRPr="00E0314B">
        <w:rPr>
          <w:b/>
          <w:bCs/>
          <w:i/>
          <w:iCs/>
        </w:rPr>
        <w:t xml:space="preserve">odp. </w:t>
      </w:r>
      <w:r w:rsidR="00E0314B">
        <w:rPr>
          <w:b/>
          <w:bCs/>
          <w:i/>
          <w:iCs/>
        </w:rPr>
        <w:t xml:space="preserve">pomyłkowy </w:t>
      </w:r>
      <w:r w:rsidR="00E0314B" w:rsidRPr="00E0314B">
        <w:rPr>
          <w:b/>
          <w:bCs/>
          <w:i/>
          <w:iCs/>
        </w:rPr>
        <w:t xml:space="preserve">załącznik </w:t>
      </w:r>
      <w:r w:rsidRPr="00E0314B">
        <w:rPr>
          <w:b/>
          <w:bCs/>
          <w:i/>
          <w:iCs/>
        </w:rPr>
        <w:t>zosta</w:t>
      </w:r>
      <w:r w:rsidR="00FB6BDE">
        <w:rPr>
          <w:b/>
          <w:bCs/>
          <w:i/>
          <w:iCs/>
        </w:rPr>
        <w:t xml:space="preserve">ł </w:t>
      </w:r>
      <w:r w:rsidRPr="00E0314B">
        <w:rPr>
          <w:b/>
          <w:bCs/>
          <w:i/>
          <w:iCs/>
        </w:rPr>
        <w:t xml:space="preserve">zastąpiony </w:t>
      </w:r>
      <w:r w:rsidR="00E0314B" w:rsidRPr="00E0314B">
        <w:rPr>
          <w:b/>
          <w:bCs/>
          <w:i/>
          <w:iCs/>
        </w:rPr>
        <w:t>właściwym</w:t>
      </w:r>
      <w:r w:rsidRPr="00E0314B">
        <w:rPr>
          <w:b/>
          <w:bCs/>
          <w:i/>
          <w:iCs/>
        </w:rPr>
        <w:t xml:space="preserve"> wzorem umowy</w:t>
      </w:r>
      <w:r w:rsidR="00D66FD7">
        <w:rPr>
          <w:b/>
          <w:bCs/>
          <w:i/>
          <w:iCs/>
        </w:rPr>
        <w:t>.</w:t>
      </w:r>
    </w:p>
    <w:p w14:paraId="2704A231" w14:textId="77777777" w:rsidR="00B41215" w:rsidRDefault="00B41215" w:rsidP="00B41215"/>
    <w:p w14:paraId="77CEF0AA" w14:textId="77777777" w:rsidR="00B41215" w:rsidRPr="00D66FD7" w:rsidRDefault="00B41215" w:rsidP="00B41215">
      <w:pPr>
        <w:rPr>
          <w:b/>
          <w:bCs/>
          <w:i/>
          <w:iCs/>
        </w:rPr>
      </w:pPr>
      <w:r w:rsidRPr="00D66FD7">
        <w:rPr>
          <w:b/>
          <w:bCs/>
          <w:i/>
          <w:iCs/>
        </w:rPr>
        <w:t>Pytanie nr 7:</w:t>
      </w:r>
    </w:p>
    <w:p w14:paraId="58F392CE" w14:textId="77777777" w:rsidR="00B41215" w:rsidRDefault="00B41215" w:rsidP="00B41215">
      <w:r>
        <w:t>Zamawiający w projekcie umowy w §3 ust.4 pisze:</w:t>
      </w:r>
    </w:p>
    <w:p w14:paraId="1353DC27" w14:textId="77777777" w:rsidR="00B41215" w:rsidRDefault="00B41215" w:rsidP="00B41215">
      <w:r>
        <w:t xml:space="preserve">Zamawiający będzie regulował należności za wykonane usługi na podstawie co miesięcznej faktury </w:t>
      </w:r>
    </w:p>
    <w:p w14:paraId="13318C8D" w14:textId="77777777" w:rsidR="00B41215" w:rsidRDefault="00B41215" w:rsidP="00B41215">
      <w:r>
        <w:t>w terminie 21 dni od dnia jej otrzymania, przelewem na konto wskazane przez Wykonawcę. Dowodem odbioru odpadów jest każdorazowo dołączona KPO.</w:t>
      </w:r>
    </w:p>
    <w:p w14:paraId="6EE9C287" w14:textId="77777777" w:rsidR="00B41215" w:rsidRDefault="00B41215" w:rsidP="00B41215"/>
    <w:p w14:paraId="4CC7E265" w14:textId="4855B06A" w:rsidR="00B41215" w:rsidRDefault="00B41215" w:rsidP="00B41215">
      <w:r>
        <w:t>Pragniemy zwrócić uwagę, że potwierdzeniem odbioru odpadów jest każdorazowe wystawienie Karty Przekazania Odpadów w elektronicznym systemie BDO. Zamawiający jako wytwórca odpadów ma bezpośredni wgląd do systemu BDO a tym samym posiada ciągły podgląd do wystawianych dokumentów.</w:t>
      </w:r>
    </w:p>
    <w:p w14:paraId="149DCFA9" w14:textId="1A5DA4C8" w:rsidR="00B41215" w:rsidRDefault="00B41215" w:rsidP="00B41215">
      <w:r>
        <w:t>Wnosimy zatem o przyjęcie modyfikacji zapisów w projekcie umowy w §3 ust.4  na:</w:t>
      </w:r>
    </w:p>
    <w:p w14:paraId="05343275" w14:textId="77777777" w:rsidR="00B41215" w:rsidRDefault="00B41215" w:rsidP="00B41215">
      <w:r>
        <w:t xml:space="preserve">Zamawiający będzie regulował należności za wykonane usługi na podstawie co miesięcznej faktury </w:t>
      </w:r>
    </w:p>
    <w:p w14:paraId="3E805E7D" w14:textId="77777777" w:rsidR="00B41215" w:rsidRDefault="00B41215" w:rsidP="00B41215">
      <w:r>
        <w:t>w terminie 21 dni od dnia jej otrzymania, przelewem na konto wskazane przez Wykonawcę. Podstawą rozliczenia są potwierdzone KPO w elektronicznym systemie BDO.</w:t>
      </w:r>
    </w:p>
    <w:p w14:paraId="5DB5ACC9" w14:textId="086A115B" w:rsidR="00B41215" w:rsidRPr="00E0314B" w:rsidRDefault="00B41215" w:rsidP="00B41215">
      <w:pPr>
        <w:rPr>
          <w:b/>
          <w:bCs/>
          <w:i/>
          <w:iCs/>
        </w:rPr>
      </w:pPr>
      <w:r w:rsidRPr="00E0314B">
        <w:rPr>
          <w:b/>
          <w:bCs/>
          <w:i/>
          <w:iCs/>
        </w:rPr>
        <w:t xml:space="preserve">odp. </w:t>
      </w:r>
      <w:r w:rsidR="00E0314B">
        <w:rPr>
          <w:b/>
          <w:bCs/>
          <w:i/>
          <w:iCs/>
        </w:rPr>
        <w:t xml:space="preserve">pomyłkowy </w:t>
      </w:r>
      <w:r w:rsidR="00E0314B" w:rsidRPr="00E0314B">
        <w:rPr>
          <w:b/>
          <w:bCs/>
          <w:i/>
          <w:iCs/>
        </w:rPr>
        <w:t xml:space="preserve">załącznik </w:t>
      </w:r>
      <w:r w:rsidRPr="00E0314B">
        <w:rPr>
          <w:b/>
          <w:bCs/>
          <w:i/>
          <w:iCs/>
        </w:rPr>
        <w:t>zosta</w:t>
      </w:r>
      <w:r w:rsidR="00FB6BDE">
        <w:rPr>
          <w:b/>
          <w:bCs/>
          <w:i/>
          <w:iCs/>
        </w:rPr>
        <w:t>ł</w:t>
      </w:r>
      <w:r w:rsidRPr="00E0314B">
        <w:rPr>
          <w:b/>
          <w:bCs/>
          <w:i/>
          <w:iCs/>
        </w:rPr>
        <w:t xml:space="preserve"> zastąpiony </w:t>
      </w:r>
      <w:r w:rsidR="00E0314B" w:rsidRPr="00E0314B">
        <w:rPr>
          <w:b/>
          <w:bCs/>
          <w:i/>
          <w:iCs/>
        </w:rPr>
        <w:t>właściwym</w:t>
      </w:r>
      <w:r w:rsidRPr="00E0314B">
        <w:rPr>
          <w:b/>
          <w:bCs/>
          <w:i/>
          <w:iCs/>
        </w:rPr>
        <w:t xml:space="preserve"> wzorem gdzie napisano:</w:t>
      </w:r>
    </w:p>
    <w:p w14:paraId="1DB290E2" w14:textId="77777777" w:rsidR="00B41215" w:rsidRPr="00E0314B" w:rsidRDefault="00B41215" w:rsidP="00B41215">
      <w:pPr>
        <w:rPr>
          <w:b/>
          <w:bCs/>
        </w:rPr>
      </w:pPr>
      <w:r w:rsidRPr="00E0314B">
        <w:rPr>
          <w:b/>
          <w:bCs/>
        </w:rPr>
        <w:lastRenderedPageBreak/>
        <w:t xml:space="preserve">Zamawiający będzie regulował należności za wykonane usługi na podstawie co miesięcznej faktury w terminie 21 dni od dnia jej otrzymania, przelewem na konto wskazane przez Wykonawcę. Dowodem odbioru odpadów jest każdorazowo dołączony do faktury dokument </w:t>
      </w:r>
      <w:proofErr w:type="spellStart"/>
      <w:r w:rsidRPr="00E0314B">
        <w:rPr>
          <w:b/>
          <w:bCs/>
        </w:rPr>
        <w:t>pz</w:t>
      </w:r>
      <w:proofErr w:type="spellEnd"/>
      <w:r w:rsidRPr="00E0314B">
        <w:rPr>
          <w:b/>
          <w:bCs/>
        </w:rPr>
        <w:t>, o którym mowa w § 2 ust. 8 pkt. e). Za dzień zapłaty przyjmuje się dzień obciążenia rachunku bankowego Zamawiającego.</w:t>
      </w:r>
    </w:p>
    <w:p w14:paraId="666CFD39" w14:textId="77777777" w:rsidR="00B41215" w:rsidRDefault="00B41215" w:rsidP="00B41215"/>
    <w:p w14:paraId="7E3B6CB6" w14:textId="77777777" w:rsidR="00B41215" w:rsidRPr="00D66FD7" w:rsidRDefault="00B41215" w:rsidP="00B41215">
      <w:pPr>
        <w:rPr>
          <w:b/>
          <w:bCs/>
          <w:i/>
          <w:iCs/>
        </w:rPr>
      </w:pPr>
      <w:r w:rsidRPr="00D66FD7">
        <w:rPr>
          <w:b/>
          <w:bCs/>
          <w:i/>
          <w:iCs/>
        </w:rPr>
        <w:t>Pytanie nr 8:</w:t>
      </w:r>
    </w:p>
    <w:p w14:paraId="48C68FBB" w14:textId="77777777" w:rsidR="00B41215" w:rsidRDefault="00B41215" w:rsidP="00B41215">
      <w:r>
        <w:t>Zamawiający w projekcie umowy § 6 ust.1, pisze:</w:t>
      </w:r>
    </w:p>
    <w:p w14:paraId="0484DE77" w14:textId="77777777" w:rsidR="00B41215" w:rsidRDefault="00B41215" w:rsidP="00B41215">
      <w:r>
        <w:t>1.</w:t>
      </w:r>
      <w:r>
        <w:tab/>
        <w:t xml:space="preserve">Z zastrzeżeniem § 5 ust. 5 Umowy, Wykonawca zapłaci Zamawiającemu kary umowne </w:t>
      </w:r>
    </w:p>
    <w:p w14:paraId="7857336C" w14:textId="77777777" w:rsidR="00B41215" w:rsidRDefault="00B41215" w:rsidP="00B41215">
      <w:r>
        <w:t>w następujących przypadkach :</w:t>
      </w:r>
    </w:p>
    <w:p w14:paraId="445CBF47" w14:textId="77777777" w:rsidR="00B41215" w:rsidRDefault="00B41215" w:rsidP="00B41215">
      <w:r>
        <w:t>a)</w:t>
      </w:r>
      <w:r>
        <w:tab/>
        <w:t>Odstąpienia od Umowy przez Wykonawcę lub Zamawiającego z przyczyn leżących po stronie Wykonawcy, w wysokości 10 % wartości całkowitej netto Umowy, określonego w § 3 ust. 1,</w:t>
      </w:r>
    </w:p>
    <w:p w14:paraId="3522E92D" w14:textId="77777777" w:rsidR="00B41215" w:rsidRDefault="00B41215" w:rsidP="00B41215">
      <w:r>
        <w:t>b)</w:t>
      </w:r>
      <w:r>
        <w:tab/>
        <w:t>Zwłoki w wykonaniu przedmiotu Umowy w wysokości 0,2 % wartości całkowitej netto, za każdy dzień zwłoki w odbiorze odpadów,</w:t>
      </w:r>
    </w:p>
    <w:p w14:paraId="2C47AD9B" w14:textId="15875112" w:rsidR="00B41215" w:rsidRDefault="00B41215" w:rsidP="00B41215">
      <w:r>
        <w:t>c)</w:t>
      </w:r>
      <w:r>
        <w:tab/>
        <w:t>za rozwiązanie umowy przez Zamawiającego lub Wykonawcę z przyczyn leżących po stronie Wykonawcy, w wysokości 10% wynagrodzenia netto, określonego w § 3 ust. 1,</w:t>
      </w:r>
    </w:p>
    <w:p w14:paraId="54DBE5E1" w14:textId="77777777" w:rsidR="00B41215" w:rsidRDefault="00B41215" w:rsidP="00B41215">
      <w:r>
        <w:t>Wnosimy o przyjęcie następującej modyfikacji:</w:t>
      </w:r>
    </w:p>
    <w:p w14:paraId="130EC906" w14:textId="77777777" w:rsidR="00B41215" w:rsidRDefault="00B41215" w:rsidP="00B41215">
      <w:r>
        <w:t xml:space="preserve">1.Z zastrzeżeniem § 5 ust. 5 Umowy, Wykonawca zapłaci Zamawiającemu kary umowne </w:t>
      </w:r>
    </w:p>
    <w:p w14:paraId="3942AE51" w14:textId="77777777" w:rsidR="00B41215" w:rsidRDefault="00B41215" w:rsidP="00B41215">
      <w:r>
        <w:t>w następujących przypadkach :</w:t>
      </w:r>
    </w:p>
    <w:p w14:paraId="4E2629AC" w14:textId="77777777" w:rsidR="00B41215" w:rsidRDefault="00B41215" w:rsidP="00B41215">
      <w:r>
        <w:t>a)</w:t>
      </w:r>
      <w:r>
        <w:tab/>
        <w:t>Odstąpienia od Umowy przez Wykonawcę lub Zamawiającego z przyczyn leżących po stronie Wykonawcy, w wysokości 10 % wartości niezrealizowanej części Umowy, określonej w § 3 ust. 1,</w:t>
      </w:r>
    </w:p>
    <w:p w14:paraId="291999EE" w14:textId="77777777" w:rsidR="00B41215" w:rsidRDefault="00B41215" w:rsidP="00B41215">
      <w:r>
        <w:t>b)</w:t>
      </w:r>
      <w:r>
        <w:tab/>
        <w:t>Zwłoki w wykonaniu przedmiotu Umowy w wysokości 0,1 % wartości całkowitej netto, za każdy dzień zwłoki w odbiorze odpadów,</w:t>
      </w:r>
    </w:p>
    <w:p w14:paraId="56330F42" w14:textId="77777777" w:rsidR="00B41215" w:rsidRDefault="00B41215" w:rsidP="00B41215">
      <w:r>
        <w:t>c)</w:t>
      </w:r>
      <w:r>
        <w:tab/>
        <w:t>za rozwiązanie umowy przez Zamawiającego lub Wykonawcę z przyczyn leżących po stronie Wykonawcy, w wysokości 10% wartości niezrealizowanej części Umowy, określonej w § 3 ust. 1,</w:t>
      </w:r>
    </w:p>
    <w:p w14:paraId="7FDD41F8" w14:textId="77777777" w:rsidR="00B41215" w:rsidRDefault="00B41215" w:rsidP="00B41215"/>
    <w:p w14:paraId="6638D5FB" w14:textId="77777777" w:rsidR="00B41215" w:rsidRDefault="00B41215" w:rsidP="00B41215">
      <w:r>
        <w:t xml:space="preserve">Pragniemy zwrócić uwagę, że wysokość ewentualnych kar powinna być adekwatna i wymierna </w:t>
      </w:r>
    </w:p>
    <w:p w14:paraId="2D75E702" w14:textId="77777777" w:rsidR="00B41215" w:rsidRDefault="00B41215" w:rsidP="00B41215">
      <w:r>
        <w:t xml:space="preserve">w stosunku do popełnionego uchybienia. Wykonawca musi szacować ryzyko ewentualnych kar nawet z przyczyn, na które nie miał wpływu (np. kolizja drogowa, choroba kierowcy, awaria samochodu, korki itp.). Niesprawiedliwym jest także karanie Wykonawcy za całość wynagrodzenia umownego brutto, </w:t>
      </w:r>
    </w:p>
    <w:p w14:paraId="1F2C15FD" w14:textId="77777777" w:rsidR="00B41215" w:rsidRDefault="00B41215" w:rsidP="00B41215">
      <w:r>
        <w:t>w przypadku odstąpienia od umowy np. w 20 miesiącu realizacji umowy. W związku z powyższym wnosimy o przyjęcie zaproponowanej modyfikacji co wpłynie korzystnie na ostateczną ofertę.</w:t>
      </w:r>
    </w:p>
    <w:p w14:paraId="32CFCC46" w14:textId="1B46E8EA" w:rsidR="00B41215" w:rsidRDefault="00DA4440" w:rsidP="00B41215">
      <w:pPr>
        <w:rPr>
          <w:b/>
          <w:bCs/>
          <w:i/>
          <w:iCs/>
        </w:rPr>
      </w:pPr>
      <w:r w:rsidRPr="00DA4440">
        <w:rPr>
          <w:b/>
          <w:bCs/>
          <w:i/>
          <w:iCs/>
        </w:rPr>
        <w:t>odp. Nie wyrażamy zgody</w:t>
      </w:r>
    </w:p>
    <w:p w14:paraId="74E67CDB" w14:textId="77777777" w:rsidR="00D66FD7" w:rsidRDefault="00D66FD7" w:rsidP="00B41215">
      <w:pPr>
        <w:rPr>
          <w:b/>
          <w:bCs/>
          <w:i/>
          <w:iCs/>
        </w:rPr>
      </w:pPr>
    </w:p>
    <w:p w14:paraId="3DCB90ED" w14:textId="77777777" w:rsidR="00D66FD7" w:rsidRPr="00DA4440" w:rsidRDefault="00D66FD7" w:rsidP="00B41215">
      <w:pPr>
        <w:rPr>
          <w:b/>
          <w:bCs/>
          <w:i/>
          <w:iCs/>
        </w:rPr>
      </w:pPr>
    </w:p>
    <w:p w14:paraId="68DC5765" w14:textId="77777777" w:rsidR="00B41215" w:rsidRPr="00D66FD7" w:rsidRDefault="00B41215" w:rsidP="00B41215">
      <w:pPr>
        <w:rPr>
          <w:b/>
          <w:bCs/>
          <w:i/>
          <w:iCs/>
        </w:rPr>
      </w:pPr>
      <w:r w:rsidRPr="00D66FD7">
        <w:rPr>
          <w:b/>
          <w:bCs/>
          <w:i/>
          <w:iCs/>
        </w:rPr>
        <w:lastRenderedPageBreak/>
        <w:t>Pytanie nr 9:</w:t>
      </w:r>
    </w:p>
    <w:p w14:paraId="68119FD8" w14:textId="77777777" w:rsidR="00B41215" w:rsidRDefault="00B41215" w:rsidP="00B41215">
      <w:r>
        <w:t>Prosimy o dodanie następującego zapisu do umowy:</w:t>
      </w:r>
    </w:p>
    <w:p w14:paraId="072E1FBA" w14:textId="77777777" w:rsidR="00B41215" w:rsidRDefault="00B41215" w:rsidP="00B41215">
      <w:r>
        <w:t>„Wykonawcy przysługuje prawo do wstrzymania się ze świadczeniem usług objętych umową bez konsekwencji naliczenia kar, w przypadku jeżeli Zamawiający opóźnia się uregulowaniem płatności faktur VAT o co najmniej 60 dni”</w:t>
      </w:r>
    </w:p>
    <w:p w14:paraId="0F83D886" w14:textId="77777777" w:rsidR="00B41215" w:rsidRDefault="00B41215" w:rsidP="00B41215"/>
    <w:p w14:paraId="501637C3" w14:textId="77777777" w:rsidR="00B41215" w:rsidRDefault="00B41215" w:rsidP="00B41215">
      <w:r>
        <w:t>Pragniemy zwrócić uwagę, że zapisy umowy powinny chronić interesy obu stron. Dodanie powyższego zapisu zagwarantuje Wykonawcy zachowanie płynności finansowej, a tym samym zagwarantuje Zamawiającemu, że usługa odbioru, transportu i unieszkodliwiania odpadów medycznych będzie świadczona na najwyższym poziomie.</w:t>
      </w:r>
    </w:p>
    <w:p w14:paraId="0BB42088" w14:textId="20B6ECC1" w:rsidR="00B41215" w:rsidRDefault="00DA4440" w:rsidP="00B41215">
      <w:pPr>
        <w:rPr>
          <w:b/>
          <w:bCs/>
        </w:rPr>
      </w:pPr>
      <w:r w:rsidRPr="00DA4440">
        <w:rPr>
          <w:b/>
          <w:bCs/>
        </w:rPr>
        <w:t>odp. Nie wyrażamy zgody</w:t>
      </w:r>
    </w:p>
    <w:p w14:paraId="68D6F4CC" w14:textId="77777777" w:rsidR="00D66FD7" w:rsidRPr="00DA4440" w:rsidRDefault="00D66FD7" w:rsidP="00B41215"/>
    <w:p w14:paraId="1850A5C0" w14:textId="77777777" w:rsidR="00B41215" w:rsidRPr="00D66FD7" w:rsidRDefault="00B41215" w:rsidP="00B41215">
      <w:pPr>
        <w:rPr>
          <w:b/>
          <w:bCs/>
          <w:i/>
          <w:iCs/>
        </w:rPr>
      </w:pPr>
      <w:r w:rsidRPr="00D66FD7">
        <w:rPr>
          <w:b/>
          <w:bCs/>
          <w:i/>
          <w:iCs/>
        </w:rPr>
        <w:t>Pytanie nr 10:</w:t>
      </w:r>
    </w:p>
    <w:p w14:paraId="68F36DE5" w14:textId="77777777" w:rsidR="00B41215" w:rsidRDefault="00B41215" w:rsidP="00B41215">
      <w:r>
        <w:t>Prosimy o dodanie następującego zapisu do umowy:</w:t>
      </w:r>
    </w:p>
    <w:p w14:paraId="5DCBDE67" w14:textId="77777777" w:rsidR="00B41215" w:rsidRDefault="00B41215" w:rsidP="00B41215">
      <w:r>
        <w:t>„Zamawiający zagwarantuje Wykonawcy realizującemu odbiór odpadów medycznych bezpłatny wjazd na teren szpitala oraz podjazd pod miejsce magazynowania odpadów. W razie konieczności Zamawiający zobowiązuje się również do wydania bezpłatnie karty wjazdowej/ przepustki na czas obowiązywania umowy.”</w:t>
      </w:r>
    </w:p>
    <w:p w14:paraId="71200B0D" w14:textId="527E516D" w:rsidR="00B41215" w:rsidRPr="005650C0" w:rsidRDefault="00B41215" w:rsidP="00B41215">
      <w:pPr>
        <w:rPr>
          <w:b/>
          <w:bCs/>
          <w:i/>
          <w:iCs/>
        </w:rPr>
      </w:pPr>
      <w:r w:rsidRPr="005650C0">
        <w:rPr>
          <w:b/>
          <w:bCs/>
          <w:i/>
          <w:iCs/>
        </w:rPr>
        <w:t>odp. Wyrażamy zgodę bezpłatny wjazd i wyjazd. Czynności są nadzorowane przez naszych pracowników</w:t>
      </w:r>
      <w:r w:rsidR="005650C0">
        <w:rPr>
          <w:b/>
          <w:bCs/>
          <w:i/>
          <w:iCs/>
        </w:rPr>
        <w:t>.</w:t>
      </w:r>
      <w:r w:rsidRPr="005650C0">
        <w:rPr>
          <w:b/>
          <w:bCs/>
          <w:i/>
          <w:iCs/>
        </w:rPr>
        <w:t xml:space="preserve"> Wykonawca </w:t>
      </w:r>
      <w:r w:rsidR="00BC7295">
        <w:rPr>
          <w:b/>
          <w:bCs/>
          <w:i/>
          <w:iCs/>
        </w:rPr>
        <w:t xml:space="preserve">zawsze </w:t>
      </w:r>
      <w:r w:rsidRPr="005650C0">
        <w:rPr>
          <w:b/>
          <w:bCs/>
          <w:i/>
          <w:iCs/>
        </w:rPr>
        <w:t xml:space="preserve">ma </w:t>
      </w:r>
      <w:r w:rsidR="005650C0">
        <w:rPr>
          <w:b/>
          <w:bCs/>
          <w:i/>
          <w:iCs/>
        </w:rPr>
        <w:t xml:space="preserve">umożliwiony </w:t>
      </w:r>
      <w:r w:rsidRPr="005650C0">
        <w:rPr>
          <w:b/>
          <w:bCs/>
          <w:i/>
          <w:iCs/>
        </w:rPr>
        <w:t>bezpłatny wjazd i wyjazd</w:t>
      </w:r>
      <w:r w:rsidR="00BC7295">
        <w:rPr>
          <w:b/>
          <w:bCs/>
          <w:i/>
          <w:iCs/>
        </w:rPr>
        <w:t>, gwarancje umowne nie są w tym przypadku konieczne</w:t>
      </w:r>
      <w:r w:rsidRPr="005650C0">
        <w:rPr>
          <w:b/>
          <w:bCs/>
          <w:i/>
          <w:iCs/>
        </w:rPr>
        <w:t>.</w:t>
      </w:r>
    </w:p>
    <w:p w14:paraId="7554F8AA" w14:textId="77777777" w:rsidR="00B41215" w:rsidRDefault="00B41215" w:rsidP="00B41215"/>
    <w:p w14:paraId="57D49734" w14:textId="77777777" w:rsidR="00B41215" w:rsidRPr="00D66FD7" w:rsidRDefault="00B41215" w:rsidP="00B41215">
      <w:pPr>
        <w:rPr>
          <w:b/>
          <w:bCs/>
          <w:i/>
          <w:iCs/>
        </w:rPr>
      </w:pPr>
      <w:r w:rsidRPr="00D66FD7">
        <w:rPr>
          <w:b/>
          <w:bCs/>
          <w:i/>
          <w:iCs/>
        </w:rPr>
        <w:t>Pytanie nr 11:</w:t>
      </w:r>
    </w:p>
    <w:p w14:paraId="11B99310" w14:textId="77777777" w:rsidR="00B41215" w:rsidRDefault="00B41215" w:rsidP="00B41215">
      <w:r>
        <w:t>Prosimy o dodanie do umowy zapisu umożliwiającego przesyłanie faktur VAT w formie .pdf na podany przez Zamawiającego adres e-mail…………………..</w:t>
      </w:r>
    </w:p>
    <w:p w14:paraId="770C44EF" w14:textId="700410B6" w:rsidR="00E0314B" w:rsidRPr="00EC4CF5" w:rsidRDefault="00000000" w:rsidP="005C46B7">
      <w:pPr>
        <w:rPr>
          <w:rFonts w:cstheme="minorHAnsi"/>
          <w:b/>
          <w:bCs/>
          <w:i/>
          <w:iCs/>
          <w:color w:val="00B050"/>
        </w:rPr>
      </w:pPr>
      <w:hyperlink r:id="rId6" w:history="1">
        <w:r w:rsidR="00E0314B" w:rsidRPr="000D706F">
          <w:rPr>
            <w:rStyle w:val="Hipercze"/>
            <w:b/>
            <w:bCs/>
            <w:i/>
            <w:iCs/>
          </w:rPr>
          <w:t>odp.ksiegowosc2@rykiszpital.pl</w:t>
        </w:r>
      </w:hyperlink>
    </w:p>
    <w:p w14:paraId="2CBD8F25" w14:textId="77777777" w:rsidR="00E0314B" w:rsidRDefault="00E0314B" w:rsidP="00E0314B">
      <w:pPr>
        <w:jc w:val="both"/>
        <w:rPr>
          <w:rFonts w:cstheme="minorHAnsi"/>
          <w:b/>
          <w:bCs/>
          <w:i/>
          <w:iCs/>
          <w:color w:val="00B050"/>
        </w:rPr>
      </w:pPr>
    </w:p>
    <w:p w14:paraId="6C38C159" w14:textId="008D995A" w:rsidR="00E0314B" w:rsidRPr="00EC4CF5" w:rsidRDefault="00DA4440" w:rsidP="00E0314B">
      <w:pPr>
        <w:jc w:val="both"/>
        <w:rPr>
          <w:rFonts w:cstheme="minorHAnsi"/>
          <w:b/>
          <w:bCs/>
          <w:i/>
          <w:iCs/>
          <w:color w:val="00B050"/>
        </w:rPr>
      </w:pPr>
      <w:r w:rsidRPr="00DA4440">
        <w:rPr>
          <w:rFonts w:cstheme="minorHAnsi"/>
          <w:b/>
          <w:bCs/>
          <w:i/>
          <w:iCs/>
          <w:sz w:val="28"/>
          <w:szCs w:val="28"/>
        </w:rPr>
        <w:t>#</w:t>
      </w:r>
      <w:r w:rsidR="00E0314B" w:rsidRPr="00DA4440">
        <w:rPr>
          <w:rFonts w:cstheme="minorHAnsi"/>
          <w:b/>
          <w:bCs/>
          <w:i/>
          <w:iCs/>
          <w:sz w:val="28"/>
          <w:szCs w:val="28"/>
        </w:rPr>
        <w:t xml:space="preserve"> 2</w:t>
      </w:r>
    </w:p>
    <w:p w14:paraId="585E6C0A" w14:textId="77777777" w:rsidR="00E0314B" w:rsidRPr="00EC4CF5" w:rsidRDefault="00E0314B" w:rsidP="00E0314B">
      <w:pPr>
        <w:jc w:val="both"/>
        <w:rPr>
          <w:rFonts w:cstheme="minorHAnsi"/>
          <w:b/>
          <w:bCs/>
          <w:i/>
          <w:iCs/>
          <w:color w:val="00B050"/>
        </w:rPr>
      </w:pPr>
    </w:p>
    <w:p w14:paraId="3963AD73" w14:textId="77777777" w:rsidR="00E0314B" w:rsidRPr="00DA4440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DA4440">
        <w:rPr>
          <w:rFonts w:cstheme="minorHAnsi"/>
          <w:b/>
          <w:bCs/>
          <w:i/>
          <w:iCs/>
        </w:rPr>
        <w:t xml:space="preserve">Pytanie 1: </w:t>
      </w:r>
    </w:p>
    <w:p w14:paraId="4001EB3F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Zgodnie z zapisami zawartymi w Rozdziale 4 ust. 4.8 pkt c) SWZ, Wykonawca jest zobowiązany dostarczać Zamawiającemu dokument potwierdzający unieszkodliwienie odpadów medycznych. </w:t>
      </w:r>
    </w:p>
    <w:p w14:paraId="24AA9AE4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Informujemy, że w dniu 22 sierpnia 2019r. (Dz. U. 2019, poz. 1579) została ogłoszona Ustawa o zmianie ustawy o utrzymaniu czystości i porządku gminach oraz niektórych innych ustaw (w tym również ustawy o odpadach). Zgodnie z art. 6 pkt 31 lit. a ogłoszonej ustawy, uchyla się art. 95 ust. od 4 do 10 ustawy o odpadach, czyli zapisy dotyczące dokumentu potwierdzającego unieszkodliwienie odpadów zakaźnych (DPU). Ustawa weszła w życie 14 dni od dnia ogłoszenia czyli 6 września 2019r. Zatem, </w:t>
      </w:r>
      <w:r w:rsidRPr="00EC4CF5">
        <w:rPr>
          <w:rFonts w:cstheme="minorHAnsi"/>
          <w:i/>
          <w:iCs/>
        </w:rPr>
        <w:lastRenderedPageBreak/>
        <w:t xml:space="preserve">zgodnie z aktualnymi przepisami, ostatni dokument DPU firmy unieszkodliwiające odpady zakaźne zobowiązane były wystawić dla odpadów przekształconych termicznie do dnia 5 września 2019r. </w:t>
      </w:r>
    </w:p>
    <w:p w14:paraId="4004EFD9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Natomiast w art. 95 ust. 2 w/w ustawy ustawodawca określił tylko jaką metodą mają być unieszkodliwiane zakaźne odpady medyczne i weterynaryjne. </w:t>
      </w:r>
    </w:p>
    <w:p w14:paraId="18723B90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W związku z powyższym prosimy o odstąpienie od wymogu żądania dokumentów potwierdzających unieszkodliwienie odpadów i modyfikację lub usunięcie zapisów, o których mowa powyżej. </w:t>
      </w:r>
    </w:p>
    <w:p w14:paraId="7163D415" w14:textId="2B01AA11" w:rsidR="00E0314B" w:rsidRPr="00DA4440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DA4440">
        <w:rPr>
          <w:rFonts w:cstheme="minorHAnsi"/>
          <w:b/>
          <w:bCs/>
          <w:i/>
          <w:iCs/>
        </w:rPr>
        <w:t>odp.</w:t>
      </w:r>
      <w:r w:rsidR="00DA4440" w:rsidRPr="00DA4440">
        <w:rPr>
          <w:rFonts w:cstheme="minorHAnsi"/>
          <w:b/>
          <w:bCs/>
          <w:i/>
          <w:iCs/>
        </w:rPr>
        <w:t xml:space="preserve"> Usunięto z  SWZ</w:t>
      </w:r>
      <w:r w:rsidR="00CD23AA" w:rsidRPr="00DA4440">
        <w:rPr>
          <w:rFonts w:cstheme="minorHAnsi"/>
          <w:b/>
          <w:bCs/>
          <w:i/>
          <w:iCs/>
        </w:rPr>
        <w:t xml:space="preserve"> zgodnie z treścią pytania</w:t>
      </w:r>
    </w:p>
    <w:p w14:paraId="1DCC227E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</w:p>
    <w:p w14:paraId="3B53EECD" w14:textId="77777777" w:rsidR="00E0314B" w:rsidRPr="00DA4440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DA4440">
        <w:rPr>
          <w:rFonts w:cstheme="minorHAnsi"/>
          <w:b/>
          <w:bCs/>
          <w:i/>
          <w:iCs/>
        </w:rPr>
        <w:t xml:space="preserve">Pytanie 2: </w:t>
      </w:r>
    </w:p>
    <w:p w14:paraId="1DFCFCB3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W ust. 4.10 SWZ oraz w §1 ust. 2 pkt. b wzoru umowy, Zamawiający zapisał, że będą odbierane odpady o następujących kodach: 180102, 180103, 180104, 180109. Natomiast w Załączniku nr 1, Zamawiający zapisał, że będą odbierane odpady o kodach: 180102, 180103, 180109. </w:t>
      </w:r>
    </w:p>
    <w:p w14:paraId="0D772AC9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>Zwracam się z prośbą o doprecyzowanie, który zapis jest poprawny.</w:t>
      </w:r>
    </w:p>
    <w:p w14:paraId="2FB106A3" w14:textId="444047D0" w:rsidR="00E0314B" w:rsidRDefault="00E0314B" w:rsidP="00E0314B">
      <w:pPr>
        <w:jc w:val="both"/>
        <w:rPr>
          <w:rFonts w:ascii="Calibri" w:hAnsi="Calibri" w:cs="Calibri"/>
          <w:b/>
          <w:bCs/>
          <w:i/>
          <w:iCs/>
        </w:rPr>
      </w:pPr>
      <w:r w:rsidRPr="00EC4CF5">
        <w:rPr>
          <w:rFonts w:ascii="Calibri" w:hAnsi="Calibri" w:cs="Calibri"/>
          <w:b/>
          <w:bCs/>
          <w:i/>
          <w:iCs/>
        </w:rPr>
        <w:t>odp. błędnie załączony załącznik zosta</w:t>
      </w:r>
      <w:r w:rsidR="007D19B1">
        <w:rPr>
          <w:rFonts w:ascii="Calibri" w:hAnsi="Calibri" w:cs="Calibri"/>
          <w:b/>
          <w:bCs/>
          <w:i/>
          <w:iCs/>
        </w:rPr>
        <w:t>ł</w:t>
      </w:r>
      <w:r w:rsidRPr="00EC4CF5">
        <w:rPr>
          <w:rFonts w:ascii="Calibri" w:hAnsi="Calibri" w:cs="Calibri"/>
          <w:b/>
          <w:bCs/>
          <w:i/>
          <w:iCs/>
        </w:rPr>
        <w:t xml:space="preserve"> zastąpiony </w:t>
      </w:r>
      <w:r w:rsidR="007D19B1">
        <w:rPr>
          <w:rFonts w:ascii="Calibri" w:hAnsi="Calibri" w:cs="Calibri"/>
          <w:b/>
          <w:bCs/>
          <w:i/>
          <w:iCs/>
        </w:rPr>
        <w:t>prawidłowym</w:t>
      </w:r>
      <w:r w:rsidRPr="00EC4CF5">
        <w:rPr>
          <w:rFonts w:ascii="Calibri" w:hAnsi="Calibri" w:cs="Calibri"/>
          <w:b/>
          <w:bCs/>
          <w:i/>
          <w:iCs/>
        </w:rPr>
        <w:t xml:space="preserve"> wzorem umowy</w:t>
      </w:r>
      <w:r>
        <w:rPr>
          <w:rFonts w:ascii="Calibri" w:hAnsi="Calibri" w:cs="Calibri"/>
          <w:b/>
          <w:bCs/>
          <w:i/>
          <w:iCs/>
        </w:rPr>
        <w:t>, poprawiono załącznik nr 1 - zgodnie z</w:t>
      </w:r>
      <w:r w:rsidR="009515A0">
        <w:rPr>
          <w:rFonts w:ascii="Calibri" w:hAnsi="Calibri" w:cs="Calibri"/>
          <w:b/>
          <w:bCs/>
          <w:i/>
          <w:iCs/>
        </w:rPr>
        <w:t xml:space="preserve"> postanowieniami </w:t>
      </w:r>
      <w:r w:rsidR="005650C0">
        <w:rPr>
          <w:rFonts w:ascii="Calibri" w:hAnsi="Calibri" w:cs="Calibri"/>
          <w:b/>
          <w:bCs/>
          <w:i/>
          <w:iCs/>
        </w:rPr>
        <w:t xml:space="preserve">zawartymi we </w:t>
      </w:r>
      <w:r>
        <w:rPr>
          <w:rFonts w:ascii="Calibri" w:hAnsi="Calibri" w:cs="Calibri"/>
          <w:b/>
          <w:bCs/>
          <w:i/>
          <w:iCs/>
        </w:rPr>
        <w:t xml:space="preserve"> wzor</w:t>
      </w:r>
      <w:r w:rsidR="005650C0">
        <w:rPr>
          <w:rFonts w:ascii="Calibri" w:hAnsi="Calibri" w:cs="Calibri"/>
          <w:b/>
          <w:bCs/>
          <w:i/>
          <w:iCs/>
        </w:rPr>
        <w:t>ze</w:t>
      </w:r>
      <w:r>
        <w:rPr>
          <w:rFonts w:ascii="Calibri" w:hAnsi="Calibri" w:cs="Calibri"/>
          <w:b/>
          <w:bCs/>
          <w:i/>
          <w:iCs/>
        </w:rPr>
        <w:t xml:space="preserve"> umowy.</w:t>
      </w:r>
    </w:p>
    <w:p w14:paraId="355855BC" w14:textId="77777777" w:rsidR="00E0314B" w:rsidRPr="00EC4CF5" w:rsidRDefault="00E0314B" w:rsidP="00E0314B">
      <w:pPr>
        <w:jc w:val="both"/>
        <w:rPr>
          <w:rFonts w:ascii="Calibri" w:hAnsi="Calibri" w:cs="Calibri"/>
          <w:b/>
          <w:bCs/>
          <w:i/>
          <w:iCs/>
        </w:rPr>
      </w:pPr>
    </w:p>
    <w:p w14:paraId="18DDE1D2" w14:textId="77777777" w:rsidR="00E0314B" w:rsidRPr="00DA4440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DA4440">
        <w:rPr>
          <w:rFonts w:cstheme="minorHAnsi"/>
          <w:b/>
          <w:bCs/>
          <w:i/>
          <w:iCs/>
        </w:rPr>
        <w:t xml:space="preserve">Pytanie 3: </w:t>
      </w:r>
    </w:p>
    <w:p w14:paraId="132CE492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Zamawiający we wzorze umowy dołączonej do dokumentacji przetargowej w preambule, §1 ust. 6 oraz §3 ust. 2 umieścił dane firm Utylimed i RAF-EKOLOGIA sp. z o.o. oraz cenę netto z wcześniejszej umowy </w:t>
      </w:r>
    </w:p>
    <w:p w14:paraId="3C49801E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Zawracamy się z uprzejmą prośbą o usunięcie tych danych z umowy. </w:t>
      </w:r>
    </w:p>
    <w:p w14:paraId="6AC4D8E3" w14:textId="5306A4AE" w:rsidR="00E0314B" w:rsidRPr="00EC4CF5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EC4CF5">
        <w:rPr>
          <w:rFonts w:cstheme="minorHAnsi"/>
          <w:b/>
          <w:bCs/>
          <w:i/>
          <w:iCs/>
        </w:rPr>
        <w:t>odp. błędnie załączony załącznik</w:t>
      </w:r>
      <w:r w:rsidR="007D19B1">
        <w:rPr>
          <w:rFonts w:cstheme="minorHAnsi"/>
          <w:b/>
          <w:bCs/>
          <w:i/>
          <w:iCs/>
        </w:rPr>
        <w:t xml:space="preserve"> </w:t>
      </w:r>
      <w:r w:rsidRPr="00EC4CF5">
        <w:rPr>
          <w:rFonts w:cstheme="minorHAnsi"/>
          <w:b/>
          <w:bCs/>
          <w:i/>
          <w:iCs/>
        </w:rPr>
        <w:t xml:space="preserve"> zosta</w:t>
      </w:r>
      <w:r w:rsidR="007D19B1">
        <w:rPr>
          <w:rFonts w:cstheme="minorHAnsi"/>
          <w:b/>
          <w:bCs/>
          <w:i/>
          <w:iCs/>
        </w:rPr>
        <w:t>ł</w:t>
      </w:r>
      <w:r w:rsidRPr="00EC4CF5">
        <w:rPr>
          <w:rFonts w:cstheme="minorHAnsi"/>
          <w:b/>
          <w:bCs/>
          <w:i/>
          <w:iCs/>
        </w:rPr>
        <w:t xml:space="preserve"> zastąpiony </w:t>
      </w:r>
      <w:r w:rsidR="007D19B1">
        <w:rPr>
          <w:rFonts w:cstheme="minorHAnsi"/>
          <w:b/>
          <w:bCs/>
          <w:i/>
          <w:iCs/>
        </w:rPr>
        <w:t>prawidłowym</w:t>
      </w:r>
      <w:r w:rsidRPr="00EC4CF5">
        <w:rPr>
          <w:rFonts w:cstheme="minorHAnsi"/>
          <w:b/>
          <w:bCs/>
          <w:i/>
          <w:iCs/>
        </w:rPr>
        <w:t xml:space="preserve"> wzorem umowy</w:t>
      </w:r>
      <w:r w:rsidR="00BC7295">
        <w:rPr>
          <w:rFonts w:cstheme="minorHAnsi"/>
          <w:b/>
          <w:bCs/>
          <w:i/>
          <w:iCs/>
        </w:rPr>
        <w:t>.</w:t>
      </w:r>
    </w:p>
    <w:p w14:paraId="1CC15C13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</w:p>
    <w:p w14:paraId="40F6160D" w14:textId="77777777" w:rsidR="00E0314B" w:rsidRPr="00DA4440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DA4440">
        <w:rPr>
          <w:rFonts w:cstheme="minorHAnsi"/>
          <w:b/>
          <w:bCs/>
          <w:i/>
          <w:iCs/>
        </w:rPr>
        <w:t xml:space="preserve">Pytanie 4: </w:t>
      </w:r>
    </w:p>
    <w:p w14:paraId="3BB8BFB3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W §2 ust. 8 pkt. e, wzoru umowy Zamawiający zapisał, że Wykonawca zobowiązuje się do: </w:t>
      </w:r>
    </w:p>
    <w:p w14:paraId="399EFABD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„e) sporządzenia (podczas każdego odbioru odpadów) dokumentu KPO - Karta Przekazania Odpadów - potwierdzenie wygenerowania z Bazy danych o produktach i opakowaniach oraz o gospodarce odpadami w systemie (BDO) i przekazania informacji o ilości wagowej przyjętych odpadów,” </w:t>
      </w:r>
    </w:p>
    <w:p w14:paraId="2305EDCB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W związku z powyższym czy Zamawiający wyrazi zgodę na integrację swojego profilu BDO z systemem informatycznym Wykonawcy, za pośrednictwem API? </w:t>
      </w:r>
    </w:p>
    <w:p w14:paraId="35804303" w14:textId="346F8AE0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odp. błędnie załączony załącznik, zostanie zastąpiony </w:t>
      </w:r>
      <w:r w:rsidR="007D19B1">
        <w:rPr>
          <w:rFonts w:cstheme="minorHAnsi"/>
          <w:i/>
          <w:iCs/>
        </w:rPr>
        <w:t>prawidłowym</w:t>
      </w:r>
      <w:r w:rsidRPr="00EC4CF5">
        <w:rPr>
          <w:rFonts w:cstheme="minorHAnsi"/>
          <w:i/>
          <w:iCs/>
        </w:rPr>
        <w:t xml:space="preserve"> wzorem gdzie:</w:t>
      </w:r>
    </w:p>
    <w:p w14:paraId="1497A1C2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Zamawiający będzie regulował należności za wykonane usługi na podstawie co miesięcznej faktury w terminie 21 dni od dnia jej otrzymania, przelewem na konto wskazane przez Wykonawcę. Dowodem odbioru odpadów jest każdorazowo dołączony do faktury dokument </w:t>
      </w:r>
      <w:proofErr w:type="spellStart"/>
      <w:r w:rsidRPr="00EC4CF5">
        <w:rPr>
          <w:rFonts w:cstheme="minorHAnsi"/>
          <w:i/>
          <w:iCs/>
        </w:rPr>
        <w:t>pz</w:t>
      </w:r>
      <w:proofErr w:type="spellEnd"/>
      <w:r w:rsidRPr="00EC4CF5">
        <w:rPr>
          <w:rFonts w:cstheme="minorHAnsi"/>
          <w:i/>
          <w:iCs/>
        </w:rPr>
        <w:t>, o którym mowa w § 2 ust. 8 pkt. e). Za dzień zapłaty przyjmuje się dzień obciążenia rachunku bankowego Zamawiającego.</w:t>
      </w:r>
    </w:p>
    <w:p w14:paraId="779D8060" w14:textId="6701FA38" w:rsidR="00E0314B" w:rsidRPr="00EC4CF5" w:rsidRDefault="007D19B1" w:rsidP="00E0314B">
      <w:pPr>
        <w:jc w:val="both"/>
        <w:rPr>
          <w:rFonts w:cstheme="minorHAnsi"/>
          <w:i/>
          <w:iCs/>
        </w:rPr>
      </w:pPr>
      <w:r w:rsidRPr="007D19B1">
        <w:rPr>
          <w:rFonts w:cstheme="minorHAnsi"/>
          <w:b/>
          <w:bCs/>
          <w:i/>
          <w:iCs/>
        </w:rPr>
        <w:t xml:space="preserve">odp. </w:t>
      </w:r>
      <w:r w:rsidR="00E0314B" w:rsidRPr="007D19B1">
        <w:rPr>
          <w:rFonts w:cstheme="minorHAnsi"/>
          <w:b/>
          <w:bCs/>
          <w:i/>
          <w:iCs/>
        </w:rPr>
        <w:t>Zamawiający wyraża zgodę na integrację swojego profilu BDO z systemem informatycznym Wykonawcy.</w:t>
      </w:r>
    </w:p>
    <w:p w14:paraId="7052CBEC" w14:textId="77777777" w:rsidR="00E0314B" w:rsidRPr="00DA4440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DA4440">
        <w:rPr>
          <w:rFonts w:cstheme="minorHAnsi"/>
          <w:b/>
          <w:bCs/>
          <w:i/>
          <w:iCs/>
        </w:rPr>
        <w:lastRenderedPageBreak/>
        <w:t xml:space="preserve">Pytanie 5: </w:t>
      </w:r>
    </w:p>
    <w:p w14:paraId="3366100D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Zgodnie z zapisem zawartym w z § 3 ust. 4 wzoru umowy: </w:t>
      </w:r>
    </w:p>
    <w:p w14:paraId="6D828B2D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„4. Zamawiający będzie regulował należności za wykonane usługi na podstawie co miesięcznej faktury w terminie 21 dni od dnia jej otrzymania, przelewem na konto wskazane przez Wykonawcę. Dowodem odbioru odpadów jest każdorazowo dołączona KPO.” </w:t>
      </w:r>
    </w:p>
    <w:p w14:paraId="44222FFD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Informujemy, że w związku z uruchomieniem platformy BDO od 01.01.2020 roku dokumenty potwierdzające odbiór odpadów czyli „Karty przekazania odpadów” (KPO) generowane są w wersji elektronicznej. Obieg dokumentów odbywa się za pośrednictwem platformy. Zamawiający w każdej chwili ma możliwość wglądu w te dokumenty, po zalogowaniu się na swój profil. </w:t>
      </w:r>
    </w:p>
    <w:p w14:paraId="6E97D373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Generowanie KPO należy do obowiązków Zamawiającego. Wykonawca zobowiązany jest tylko do ich potwierdzenia w zakresie transportu i unieszkodliwienia. </w:t>
      </w:r>
    </w:p>
    <w:p w14:paraId="5197DB1D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Istnieje możliwość przejęcia obowiązku wystawiania KPO przez Wykonawcę, jeżeli Zamawiający wyrazi zgodę na integrację swojego profilu BDO z systemem informatycznym Wykonawcy, za pośrednictwem API. </w:t>
      </w:r>
    </w:p>
    <w:p w14:paraId="49BDB696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Wprowadzenie platformy BDO, jako instrumentu służącego do elektronicznego obiegu dokumentów, miało m.in. na celu rezygnację z dokumentów papierowych. </w:t>
      </w:r>
    </w:p>
    <w:p w14:paraId="0E12642C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W związku z powyższym proponujemy modyfikację wyżej cytowanego zapisu w następujący sposób: </w:t>
      </w:r>
    </w:p>
    <w:p w14:paraId="7299B0FE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„ Zamawiający będzie regulował należności za wykonane usługi na podstawie comiesięcznej faktury w terminie 21 dni od dnia jej otrzymania, przelewem na konto wskazane przez Wykonawcę. Dowodem odbioru odpadów są karty przekazania odpadów wygenerowane zgodnie z przepisami na platformie BDO. </w:t>
      </w:r>
    </w:p>
    <w:p w14:paraId="0D27E548" w14:textId="0A856FA6" w:rsidR="00E0314B" w:rsidRPr="00EC4CF5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EC4CF5">
        <w:rPr>
          <w:rFonts w:cstheme="minorHAnsi"/>
          <w:b/>
          <w:bCs/>
          <w:i/>
          <w:iCs/>
        </w:rPr>
        <w:t>odp. błędnie załączony załącznik wzoru umowy zosta</w:t>
      </w:r>
      <w:r w:rsidR="007D19B1">
        <w:rPr>
          <w:rFonts w:cstheme="minorHAnsi"/>
          <w:b/>
          <w:bCs/>
          <w:i/>
          <w:iCs/>
        </w:rPr>
        <w:t>ł</w:t>
      </w:r>
      <w:r w:rsidRPr="00EC4CF5">
        <w:rPr>
          <w:rFonts w:cstheme="minorHAnsi"/>
          <w:b/>
          <w:bCs/>
          <w:i/>
          <w:iCs/>
        </w:rPr>
        <w:t xml:space="preserve"> zastąpiony </w:t>
      </w:r>
      <w:r w:rsidR="007D19B1">
        <w:rPr>
          <w:rFonts w:cstheme="minorHAnsi"/>
          <w:b/>
          <w:bCs/>
          <w:i/>
          <w:iCs/>
        </w:rPr>
        <w:t>prawidłowym</w:t>
      </w:r>
      <w:r w:rsidRPr="00EC4CF5">
        <w:rPr>
          <w:rFonts w:cstheme="minorHAnsi"/>
          <w:b/>
          <w:bCs/>
          <w:i/>
          <w:iCs/>
        </w:rPr>
        <w:t xml:space="preserve"> wzorem gdzie napisano:</w:t>
      </w:r>
    </w:p>
    <w:p w14:paraId="47ACD461" w14:textId="32A1B4E0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b/>
          <w:bCs/>
          <w:i/>
          <w:iCs/>
        </w:rPr>
        <w:t xml:space="preserve">Zamawiający będzie regulował należności za wykonane usługi na podstawie comiesięcznej faktury w terminie 21 dni od dnia jej otrzymania, przelewem na konto wskazane przez Wykonawcę. Dowodem odbioru odpadów jest każdorazowo dołączony do faktury dokument </w:t>
      </w:r>
      <w:proofErr w:type="spellStart"/>
      <w:r w:rsidRPr="00EC4CF5">
        <w:rPr>
          <w:rFonts w:cstheme="minorHAnsi"/>
          <w:b/>
          <w:bCs/>
          <w:i/>
          <w:iCs/>
        </w:rPr>
        <w:t>pz</w:t>
      </w:r>
      <w:proofErr w:type="spellEnd"/>
      <w:r w:rsidRPr="00EC4CF5">
        <w:rPr>
          <w:rFonts w:cstheme="minorHAnsi"/>
          <w:b/>
          <w:bCs/>
          <w:i/>
          <w:iCs/>
        </w:rPr>
        <w:t>, o którym mowa w § 2 ust. 8 pkt. e). Za dzień zapłaty przyjmuje się dzień obciążenia rachunku bankowego Zamawiającego.</w:t>
      </w:r>
    </w:p>
    <w:p w14:paraId="4C5C655B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</w:p>
    <w:p w14:paraId="0FA91EEA" w14:textId="77777777" w:rsidR="00E0314B" w:rsidRPr="00DA4440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DA4440">
        <w:rPr>
          <w:rFonts w:cstheme="minorHAnsi"/>
          <w:b/>
          <w:bCs/>
          <w:i/>
          <w:iCs/>
        </w:rPr>
        <w:t xml:space="preserve">Pytanie 6: </w:t>
      </w:r>
    </w:p>
    <w:p w14:paraId="6613BC17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Zgodnie z zapisem zawartym w § 5 ust. 1. wzoru umowy: </w:t>
      </w:r>
    </w:p>
    <w:p w14:paraId="1E23AA54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„Stosownie do dyspozycji art. 95 ustawy Pzp Zamawiający wymaga, aby Wykonawca lub Podwykonawca przy realizacji przedmiotu zamówienia zatrudniał pracowników zatrudnionych na podstawie umowy o pracę w rozumieniu przepisów Kodeksu Pracy.” </w:t>
      </w:r>
    </w:p>
    <w:p w14:paraId="594A288A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Prosimy o wyjaśnienie czy powyższy warunek dotyczy pracowników bezpośrednio wykonujących usługę w siedzibie Zamawiającego tj. pracowników (kierowców) odbierających i transportujących odpady? </w:t>
      </w:r>
    </w:p>
    <w:p w14:paraId="0D020FAD" w14:textId="47B8184B" w:rsidR="00E0314B" w:rsidRPr="00EC4CF5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EC4CF5">
        <w:rPr>
          <w:rFonts w:cstheme="minorHAnsi"/>
          <w:b/>
          <w:bCs/>
          <w:i/>
          <w:iCs/>
        </w:rPr>
        <w:t>odp. . błędnie załączony załącznik wzoru umowy zosta</w:t>
      </w:r>
      <w:r w:rsidR="007D19B1">
        <w:rPr>
          <w:rFonts w:cstheme="minorHAnsi"/>
          <w:b/>
          <w:bCs/>
          <w:i/>
          <w:iCs/>
        </w:rPr>
        <w:t>ł</w:t>
      </w:r>
      <w:r w:rsidRPr="00EC4CF5">
        <w:rPr>
          <w:rFonts w:cstheme="minorHAnsi"/>
          <w:b/>
          <w:bCs/>
          <w:i/>
          <w:iCs/>
        </w:rPr>
        <w:t xml:space="preserve"> zastąpiony </w:t>
      </w:r>
      <w:r w:rsidR="007D19B1">
        <w:rPr>
          <w:rFonts w:cstheme="minorHAnsi"/>
          <w:b/>
          <w:bCs/>
          <w:i/>
          <w:iCs/>
        </w:rPr>
        <w:t>prawidłowym</w:t>
      </w:r>
      <w:r w:rsidRPr="00EC4CF5">
        <w:rPr>
          <w:rFonts w:cstheme="minorHAnsi"/>
          <w:b/>
          <w:bCs/>
          <w:i/>
          <w:iCs/>
        </w:rPr>
        <w:t xml:space="preserve"> wzorem gdzie napisano:</w:t>
      </w:r>
    </w:p>
    <w:p w14:paraId="232015A6" w14:textId="77777777" w:rsidR="00E0314B" w:rsidRPr="00EC4CF5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EC4CF5">
        <w:rPr>
          <w:rFonts w:cstheme="minorHAnsi"/>
          <w:b/>
          <w:bCs/>
          <w:i/>
          <w:iCs/>
        </w:rPr>
        <w:lastRenderedPageBreak/>
        <w:t>Stosownie do dyspozycji art. 95 ustawy Pzp Zamawiający wymaga, aby Wykonawca lub Podwykonawca przy realizacji przedmiotu zamówienia zatrudniał pracowników zatrudnionych na podstawie umowy o pracę w rozumieniu przepisów Kodeksu Pracy.</w:t>
      </w:r>
    </w:p>
    <w:p w14:paraId="7CBBD2A6" w14:textId="00A4C63A" w:rsidR="00E0314B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EC4CF5">
        <w:rPr>
          <w:rFonts w:cstheme="minorHAnsi"/>
          <w:b/>
          <w:bCs/>
          <w:i/>
          <w:iCs/>
        </w:rPr>
        <w:t xml:space="preserve">Najpóźniej w dniu podpisania w sprawie zamówienia publicznego, zwanej dalej „umową”, Wykonawca dostarcza Zamawiającemu kompletny „Wykaz pracowników” zatrudnionych na podstawie umowy o pracę w rozumieniu Kodeksu Pracy przeznaczonych do realizacji zamówienia ze wskazaniem podstawy dysponowania tymi osobami oraz z przypisanymi do tych osób czynnościami, które to będą wykonywać w ramach umowy o pracę. „Wykaz pracowników” stanowić będzie integralną część Umowy. </w:t>
      </w:r>
    </w:p>
    <w:p w14:paraId="4C8D2A82" w14:textId="77777777" w:rsidR="00E0314B" w:rsidRPr="00EC4CF5" w:rsidRDefault="00E0314B" w:rsidP="00E0314B">
      <w:pPr>
        <w:jc w:val="both"/>
        <w:rPr>
          <w:rFonts w:cstheme="minorHAnsi"/>
          <w:b/>
          <w:bCs/>
          <w:i/>
          <w:iCs/>
        </w:rPr>
      </w:pPr>
    </w:p>
    <w:p w14:paraId="5EA48EF9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</w:p>
    <w:p w14:paraId="6A0DC6D0" w14:textId="77777777" w:rsidR="00E0314B" w:rsidRPr="00DA4440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DA4440">
        <w:rPr>
          <w:rFonts w:cstheme="minorHAnsi"/>
          <w:b/>
          <w:bCs/>
          <w:i/>
          <w:iCs/>
        </w:rPr>
        <w:t xml:space="preserve">Pytanie 7: </w:t>
      </w:r>
    </w:p>
    <w:p w14:paraId="2D910A08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W Rozdziale 4 ust. 4.4. SWZ oraz w §2 ust. 1 Zamawiający zapisał, że odbiory odpadów będą 3 razy w tygodniu (poniedziałek, środa, piątek), w godzinach 8:00-15:00. </w:t>
      </w:r>
    </w:p>
    <w:p w14:paraId="303AA109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Czy Zamawiający wyrazi zgodę na ustalenie stałego harmonogramu odbioru odpadów z częstotliwością 1 raz w tygodniu w dowolnym dniu tygodnia, ustalonym przez obie strony? </w:t>
      </w:r>
    </w:p>
    <w:p w14:paraId="54409EB9" w14:textId="77777777" w:rsidR="00E0314B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EC4CF5">
        <w:rPr>
          <w:rFonts w:cstheme="minorHAnsi"/>
          <w:b/>
          <w:bCs/>
          <w:i/>
          <w:iCs/>
        </w:rPr>
        <w:t>odp. nie wyrażamy zgody ze względu na wytyczne wydane przez SANEPID</w:t>
      </w:r>
    </w:p>
    <w:p w14:paraId="4E1611D9" w14:textId="77777777" w:rsidR="00E0314B" w:rsidRPr="00EC4CF5" w:rsidRDefault="00E0314B" w:rsidP="00E0314B">
      <w:pPr>
        <w:jc w:val="both"/>
        <w:rPr>
          <w:rFonts w:cstheme="minorHAnsi"/>
          <w:b/>
          <w:bCs/>
          <w:i/>
          <w:iCs/>
        </w:rPr>
      </w:pPr>
    </w:p>
    <w:p w14:paraId="4C7DE5AE" w14:textId="77777777" w:rsidR="00DA4440" w:rsidRDefault="00DA4440" w:rsidP="00E0314B">
      <w:pPr>
        <w:jc w:val="both"/>
        <w:rPr>
          <w:rFonts w:cstheme="minorHAnsi"/>
          <w:b/>
          <w:bCs/>
          <w:i/>
          <w:iCs/>
        </w:rPr>
      </w:pPr>
    </w:p>
    <w:p w14:paraId="3FB7883A" w14:textId="772E7650" w:rsidR="00E0314B" w:rsidRPr="00DA4440" w:rsidRDefault="00E0314B" w:rsidP="00E0314B">
      <w:pPr>
        <w:jc w:val="both"/>
        <w:rPr>
          <w:rFonts w:cstheme="minorHAnsi"/>
          <w:b/>
          <w:bCs/>
          <w:i/>
          <w:iCs/>
        </w:rPr>
      </w:pPr>
      <w:r w:rsidRPr="00DA4440">
        <w:rPr>
          <w:rFonts w:cstheme="minorHAnsi"/>
          <w:b/>
          <w:bCs/>
          <w:i/>
          <w:iCs/>
        </w:rPr>
        <w:t xml:space="preserve">Pytanie 8: </w:t>
      </w:r>
    </w:p>
    <w:p w14:paraId="7EF1DD1A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W § 6 ust 1 wzoru umowy Zamawiający określił kary umowne w następujący sposób: </w:t>
      </w:r>
    </w:p>
    <w:p w14:paraId="1FBC2BF4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„1. Z zastrzeżeniem §5 ust. 5 Umowy Wykonawca zapłaci kary umowne w następujących przypadkach: </w:t>
      </w:r>
    </w:p>
    <w:p w14:paraId="10EEECB6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a) Odstąpienia od Umowy przez Wykonawcę lub Zamawiającego z przyczyn leżących po stronie Wykonawcy, w wysokości 10 % wartości całkowitej netto Umowy, określonego w § 3 ust. 1, </w:t>
      </w:r>
    </w:p>
    <w:p w14:paraId="38FBB704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b) Zwłoki w wykonaniu przedmiotu Umowy w wysokości 0,2 % wartości całkowitej netto, za każdy dzień zwłoki w odbiorze odpadów, </w:t>
      </w:r>
    </w:p>
    <w:p w14:paraId="2BA8F76F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c) za rozwiązanie umowy przez Zamawiającego lub Wykonawcę z przyczyn leżących po stronie Wykonawcy, w wysokości 10% wynagrodzenia netto, określonego w § 3 ust. 1, </w:t>
      </w:r>
    </w:p>
    <w:p w14:paraId="0C293525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d) łączna wartość kar umownych nałożonych na Wykonawcę nie może przekroczyć 20% wynagrodzenia netto, określonego w § 3 ust. 1.” </w:t>
      </w:r>
    </w:p>
    <w:p w14:paraId="23E87B6C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Zaproponowana przez Zamawiającego kara nie są proporcjonalne do przewinienia i do ewentualnych strat na jakie Zamawiający byłby narażony w przypadku, o którym mowa powyżej. </w:t>
      </w:r>
    </w:p>
    <w:p w14:paraId="28D3B3CE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Należy zauważyć, że żądanie wysokich kar umownych może okazać się niekorzystne nie tylko dla Wykonawcy, ale również dla samego Zamawiającego, gdyż może zniechęcić do składania ofert i stanowić przyczynę małego zainteresowania wykonawców ubieganiem się o uzyskanie zamówienia, a to wpływa na konkurencyjność składanych ofert. </w:t>
      </w:r>
    </w:p>
    <w:p w14:paraId="5CA5A9F2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W związku z powyższym proponujemy modyfikację cytowanego powyżej zapisu w następujący sposób: </w:t>
      </w:r>
    </w:p>
    <w:p w14:paraId="5A758706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lastRenderedPageBreak/>
        <w:t xml:space="preserve">„1. Z zastrzeżeniem §5 ust. 5 Umowy Wykonawca zapłaci kary umowne w następujących przypadkach: </w:t>
      </w:r>
    </w:p>
    <w:p w14:paraId="69C9D069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„a) Odstąpienia od Umowy przez Wykonawcę lub Zamawiającego z przyczyn leżących po stronie Wykonawcy, w wysokości 5 % niezrealizowanej wartości netto Umowy, określonej w § 3 ust. 1, </w:t>
      </w:r>
    </w:p>
    <w:p w14:paraId="7E4D472C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b) Zwłoki w wykonaniu przedmiotu Umowy w wysokości 0,1 % wartości całkowitej netto, za każdy dzień zwłoki w odbiorze odpadów, </w:t>
      </w:r>
    </w:p>
    <w:p w14:paraId="75B06CED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 xml:space="preserve">c) za rozwiązanie umowy przez Zamawiającego lub Wykonawcę z przyczyn leżących po stronie Wykonawcy, w wysokości 5 % niezrealizowanego wynagrodzenia netto, określonego w § 3 ust. 1, </w:t>
      </w:r>
    </w:p>
    <w:p w14:paraId="0C4FA960" w14:textId="77777777" w:rsidR="00E0314B" w:rsidRPr="00EC4CF5" w:rsidRDefault="00E0314B" w:rsidP="00E0314B">
      <w:pPr>
        <w:jc w:val="both"/>
        <w:rPr>
          <w:rFonts w:cstheme="minorHAnsi"/>
          <w:i/>
          <w:iCs/>
        </w:rPr>
      </w:pPr>
      <w:r w:rsidRPr="00EC4CF5">
        <w:rPr>
          <w:rFonts w:cstheme="minorHAnsi"/>
          <w:i/>
          <w:iCs/>
        </w:rPr>
        <w:t>d) łączna wartość kar umownych nałożonych na Wykonawcę nie może przekroczyć 20% wynagrodzenia netto, określonego w § 3 ust. 1.”</w:t>
      </w:r>
    </w:p>
    <w:p w14:paraId="0BB6AFAA" w14:textId="561B7A44" w:rsidR="00E0314B" w:rsidRPr="00DA4440" w:rsidRDefault="00DA4440" w:rsidP="00E0314B">
      <w:pPr>
        <w:jc w:val="both"/>
        <w:rPr>
          <w:rFonts w:cstheme="minorHAnsi"/>
          <w:b/>
          <w:bCs/>
          <w:i/>
          <w:iCs/>
        </w:rPr>
      </w:pPr>
      <w:r w:rsidRPr="00DA4440">
        <w:rPr>
          <w:rFonts w:cstheme="minorHAnsi"/>
          <w:b/>
          <w:bCs/>
          <w:i/>
          <w:iCs/>
        </w:rPr>
        <w:t>odp. Nie wyrażamy zgody</w:t>
      </w:r>
    </w:p>
    <w:p w14:paraId="449C2855" w14:textId="77777777" w:rsidR="00E0314B" w:rsidRPr="00E0314B" w:rsidRDefault="00E0314B" w:rsidP="00B41215">
      <w:pPr>
        <w:rPr>
          <w:b/>
          <w:bCs/>
          <w:i/>
          <w:iCs/>
        </w:rPr>
      </w:pPr>
    </w:p>
    <w:sectPr w:rsidR="00E0314B" w:rsidRPr="00E0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singleLevel"/>
    <w:tmpl w:val="0000001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Calibri"/>
        <w:b w:val="0"/>
        <w:bCs w:val="0"/>
        <w:color w:val="000000"/>
        <w:kern w:val="2"/>
        <w:sz w:val="20"/>
        <w:szCs w:val="20"/>
        <w:lang w:val="pl" w:eastAsia="zh-CN"/>
      </w:rPr>
    </w:lvl>
  </w:abstractNum>
  <w:abstractNum w:abstractNumId="2" w15:restartNumberingAfterBreak="0">
    <w:nsid w:val="00000017"/>
    <w:multiLevelType w:val="multilevel"/>
    <w:tmpl w:val="00000017"/>
    <w:name w:val="WW8Num76"/>
    <w:lvl w:ilvl="0">
      <w:start w:val="4"/>
      <w:numFmt w:val="decimal"/>
      <w:lvlText w:val="%1."/>
      <w:lvlJc w:val="left"/>
      <w:pPr>
        <w:tabs>
          <w:tab w:val="num" w:pos="375"/>
        </w:tabs>
        <w:ind w:left="1440" w:hanging="360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75"/>
        </w:tabs>
        <w:ind w:left="1440" w:hanging="360"/>
      </w:pPr>
      <w:rPr>
        <w:rFonts w:eastAsia="Times New Roman" w:cs="Times New Roman"/>
        <w:b w:val="0"/>
        <w:bCs/>
        <w:color w:val="000000"/>
        <w:kern w:val="2"/>
        <w:sz w:val="22"/>
        <w:szCs w:val="20"/>
        <w:lang w:val="pl" w:eastAsia="zh-C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3A73C5"/>
    <w:multiLevelType w:val="hybridMultilevel"/>
    <w:tmpl w:val="C08099AA"/>
    <w:lvl w:ilvl="0" w:tplc="7C86841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963961">
    <w:abstractNumId w:val="0"/>
  </w:num>
  <w:num w:numId="2" w16cid:durableId="304355706">
    <w:abstractNumId w:val="1"/>
  </w:num>
  <w:num w:numId="3" w16cid:durableId="322393813">
    <w:abstractNumId w:val="2"/>
  </w:num>
  <w:num w:numId="4" w16cid:durableId="1982803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F8"/>
    <w:rsid w:val="00017FB1"/>
    <w:rsid w:val="0020538A"/>
    <w:rsid w:val="002E6239"/>
    <w:rsid w:val="003E3FD8"/>
    <w:rsid w:val="004C7851"/>
    <w:rsid w:val="005650C0"/>
    <w:rsid w:val="005C46B7"/>
    <w:rsid w:val="006C7BCB"/>
    <w:rsid w:val="007D19B1"/>
    <w:rsid w:val="009515A0"/>
    <w:rsid w:val="00B41215"/>
    <w:rsid w:val="00BC7295"/>
    <w:rsid w:val="00C170F8"/>
    <w:rsid w:val="00CD23AA"/>
    <w:rsid w:val="00D66FD7"/>
    <w:rsid w:val="00DA4440"/>
    <w:rsid w:val="00E0314B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1399"/>
  <w15:chartTrackingRefBased/>
  <w15:docId w15:val="{7D901A87-5576-446C-A3A0-AEDE8204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0314B"/>
    <w:pPr>
      <w:keepNext/>
      <w:numPr>
        <w:ilvl w:val="1"/>
        <w:numId w:val="1"/>
      </w:numPr>
      <w:overflowPunct w:val="0"/>
      <w:autoSpaceDE w:val="0"/>
      <w:spacing w:after="0" w:line="320" w:lineRule="exact"/>
      <w:textAlignment w:val="baseline"/>
      <w:outlineLvl w:val="1"/>
    </w:pPr>
    <w:rPr>
      <w:rFonts w:ascii="Arial" w:eastAsia="Times New Roman" w:hAnsi="Arial" w:cs="Arial"/>
      <w:b/>
      <w:kern w:val="0"/>
      <w:sz w:val="3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1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14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E0314B"/>
    <w:rPr>
      <w:rFonts w:ascii="Arial" w:eastAsia="Times New Roman" w:hAnsi="Arial" w:cs="Arial"/>
      <w:b/>
      <w:kern w:val="0"/>
      <w:sz w:val="30"/>
      <w:szCs w:val="20"/>
      <w:lang w:eastAsia="zh-CN"/>
      <w14:ligatures w14:val="none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E0314B"/>
    <w:pPr>
      <w:spacing w:after="0" w:line="240" w:lineRule="auto"/>
      <w:ind w:left="720"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E0314B"/>
    <w:rPr>
      <w:rFonts w:ascii="Calibri" w:eastAsia="Calibri" w:hAnsi="Calibri" w:cs="Times New Roman"/>
      <w:kern w:val="0"/>
      <w14:ligatures w14:val="none"/>
    </w:rPr>
  </w:style>
  <w:style w:type="paragraph" w:customStyle="1" w:styleId="Nagwek22">
    <w:name w:val="Nagłówek #2 (2)"/>
    <w:basedOn w:val="Normalny"/>
    <w:rsid w:val="00E0314B"/>
    <w:pPr>
      <w:widowControl w:val="0"/>
      <w:shd w:val="clear" w:color="auto" w:fill="FFFFFF"/>
      <w:suppressAutoHyphens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p.ksiegowosc2@ryki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FEDB-F39F-43F1-B4D3-5BA1D441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2311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13</cp:revision>
  <dcterms:created xsi:type="dcterms:W3CDTF">2023-08-08T08:20:00Z</dcterms:created>
  <dcterms:modified xsi:type="dcterms:W3CDTF">2023-08-08T11:38:00Z</dcterms:modified>
</cp:coreProperties>
</file>